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9B4" w:rsidRDefault="00C219B4" w:rsidP="00FB4D46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C219B4" w:rsidRDefault="00C219B4" w:rsidP="00FB4D46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АДМИНИСТРАЦИИ  КРАСНОЯРСКОГО СЕЛЬСКОГО ПОСЕЛЕНИЯ</w:t>
      </w:r>
    </w:p>
    <w:p w:rsidR="00C219B4" w:rsidRDefault="00C219B4" w:rsidP="00FB4D46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КОТЕЛЬНИКОВСКОГО МУНИЦИПАЛЬНОГО РАЙОНА</w:t>
      </w:r>
    </w:p>
    <w:p w:rsidR="00C219B4" w:rsidRDefault="00C219B4" w:rsidP="00FB4D46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C219B4" w:rsidRDefault="00C219B4" w:rsidP="00FB4D46">
      <w:pPr>
        <w:rPr>
          <w:rFonts w:cs="Times New Roman"/>
          <w:b/>
        </w:rPr>
      </w:pPr>
      <w:r>
        <w:rPr>
          <w:noProof/>
          <w:lang w:eastAsia="ru-RU"/>
        </w:rPr>
        <w:pict>
          <v:line id="_x0000_s1026" style="position:absolute;z-index:251658240" from="-9pt,7.8pt" to="468pt,7.8pt" strokeweight="6pt">
            <v:stroke linestyle="thickBetweenThin"/>
          </v:line>
        </w:pict>
      </w:r>
    </w:p>
    <w:p w:rsidR="00C219B4" w:rsidRDefault="00C219B4" w:rsidP="00FB4D46">
      <w:pPr>
        <w:pStyle w:val="ConsPlusTitle"/>
        <w:widowControl/>
        <w:rPr>
          <w:sz w:val="24"/>
          <w:szCs w:val="24"/>
        </w:rPr>
      </w:pPr>
      <w:r>
        <w:t xml:space="preserve">     от 17.07.2017г.                                                                                          № 43</w:t>
      </w:r>
    </w:p>
    <w:p w:rsidR="00C219B4" w:rsidRDefault="00C219B4" w:rsidP="00FB4D46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C219B4" w:rsidRDefault="00C219B4" w:rsidP="00FB4D46">
      <w:pPr>
        <w:spacing w:after="0" w:line="288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 утверждении административного регламента предоставления администрацией  Красноярского сельского поселения Котельниковского муниципального района Волгоградской области муниципальной услуги «Предоставление информации о порядке предоставления жилищно-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коммунальных услуг населению в Красноярском сельском поселении Котельниковского муниципального района Волгоградской области»</w:t>
      </w:r>
    </w:p>
    <w:p w:rsidR="00C219B4" w:rsidRDefault="00C219B4" w:rsidP="00FB4D4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C219B4" w:rsidRDefault="00C219B4" w:rsidP="00FB4D46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В соответствии с </w:t>
      </w:r>
      <w:r>
        <w:rPr>
          <w:rFonts w:ascii="Arial" w:hAnsi="Arial" w:cs="Arial"/>
          <w:sz w:val="24"/>
          <w:szCs w:val="24"/>
        </w:rPr>
        <w:t>ф</w:t>
      </w:r>
      <w:r>
        <w:rPr>
          <w:rFonts w:ascii="Arial" w:hAnsi="Arial" w:cs="Arial"/>
          <w:iCs/>
          <w:sz w:val="24"/>
          <w:szCs w:val="24"/>
        </w:rPr>
        <w:t xml:space="preserve">едеральными законами </w:t>
      </w:r>
      <w:r>
        <w:rPr>
          <w:rFonts w:ascii="Arial" w:hAnsi="Arial" w:cs="Arial"/>
          <w:sz w:val="24"/>
          <w:szCs w:val="24"/>
        </w:rPr>
        <w:t>от 6 октября 2003 года</w:t>
      </w:r>
      <w:r>
        <w:rPr>
          <w:rFonts w:ascii="Arial" w:hAnsi="Arial" w:cs="Arial"/>
          <w:sz w:val="24"/>
          <w:szCs w:val="24"/>
        </w:rPr>
        <w:br/>
        <w:t>№ 131-ФЗ «Об общих принципах организации местного самоуправления</w:t>
      </w:r>
      <w:r>
        <w:rPr>
          <w:rFonts w:ascii="Arial" w:hAnsi="Arial" w:cs="Arial"/>
          <w:sz w:val="24"/>
          <w:szCs w:val="24"/>
        </w:rPr>
        <w:br/>
        <w:t xml:space="preserve">в Российской Федерации», от 27 июля 2010 года </w:t>
      </w:r>
      <w:hyperlink r:id="rId4" w:history="1">
        <w:r>
          <w:rPr>
            <w:rStyle w:val="Hyperlink"/>
            <w:rFonts w:ascii="Arial" w:hAnsi="Arial" w:cs="Arial"/>
            <w:sz w:val="24"/>
            <w:szCs w:val="24"/>
          </w:rPr>
          <w:t>№ 210-ФЗ</w:t>
        </w:r>
      </w:hyperlink>
      <w:r>
        <w:rPr>
          <w:rFonts w:ascii="Arial" w:hAnsi="Arial" w:cs="Arial"/>
          <w:iCs/>
          <w:sz w:val="24"/>
          <w:szCs w:val="24"/>
        </w:rPr>
        <w:t xml:space="preserve"> «Об организации предоставления государственных и муниципальных услуг», </w:t>
      </w:r>
      <w:r>
        <w:rPr>
          <w:rFonts w:ascii="Arial" w:hAnsi="Arial" w:cs="Arial"/>
          <w:sz w:val="24"/>
          <w:szCs w:val="24"/>
        </w:rPr>
        <w:t>руководствуясь, Уставом Красноярского сельского поселения Котельниковского муниципального района Волгоградской области, администрация Красноярского сельского поселения Котельниковского муниципального района Волгоградской области</w:t>
      </w:r>
    </w:p>
    <w:p w:rsidR="00C219B4" w:rsidRDefault="00C219B4" w:rsidP="00FB4D46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C219B4" w:rsidRDefault="00C219B4" w:rsidP="00FB4D46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8"/>
          <w:szCs w:val="28"/>
        </w:rPr>
        <w:t>постановляет:</w:t>
      </w:r>
      <w:r>
        <w:rPr>
          <w:rFonts w:ascii="Arial" w:hAnsi="Arial" w:cs="Arial"/>
          <w:sz w:val="24"/>
          <w:szCs w:val="24"/>
        </w:rPr>
        <w:t xml:space="preserve">  </w:t>
      </w:r>
    </w:p>
    <w:p w:rsidR="00C219B4" w:rsidRDefault="00C219B4" w:rsidP="00FB4D46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C219B4" w:rsidRDefault="00C219B4" w:rsidP="00FB4D46">
      <w:pPr>
        <w:spacing w:after="0" w:line="288" w:lineRule="auto"/>
        <w:ind w:firstLine="709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</w:rPr>
        <w:t>1.</w:t>
      </w:r>
      <w:r>
        <w:rPr>
          <w:rFonts w:ascii="Arial" w:hAnsi="Arial" w:cs="Arial"/>
          <w:bCs/>
          <w:sz w:val="24"/>
          <w:szCs w:val="24"/>
        </w:rPr>
        <w:tab/>
        <w:t>Утвердить прилагаемый административный регламент предоставления администрацией Красноярского сельского поселения Котельниковского муниципального района Волгоградской области муниципальной услуги «Предоставление информации о порядке предоставления жилищно-коммунальных услуг населению в Красноярском сельском поселении  Котельниковского муниципального района Волгоградской области.</w:t>
      </w:r>
    </w:p>
    <w:p w:rsidR="00C219B4" w:rsidRDefault="00C219B4" w:rsidP="00FB4D46">
      <w:pPr>
        <w:spacing w:after="0" w:line="288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C219B4" w:rsidRDefault="00C219B4" w:rsidP="00FB4D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2.Настоящее постановление вступает в силу со дня его обнародования.</w:t>
      </w:r>
    </w:p>
    <w:p w:rsidR="00C219B4" w:rsidRDefault="00C219B4" w:rsidP="00FB4D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C219B4" w:rsidRDefault="00C219B4" w:rsidP="00FB4D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C219B4" w:rsidRDefault="00C219B4" w:rsidP="00FB4D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C219B4" w:rsidRDefault="00C219B4" w:rsidP="00FB4D46">
      <w:pPr>
        <w:spacing w:after="12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      Глава Красноярского</w:t>
      </w:r>
    </w:p>
    <w:p w:rsidR="00C219B4" w:rsidRPr="0055497A" w:rsidRDefault="00C219B4" w:rsidP="00FB4D4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сельского поселения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                  Н.В.Кравченко</w:t>
      </w:r>
      <w:r>
        <w:rPr>
          <w:lang w:eastAsia="en-US"/>
        </w:rPr>
        <w:tab/>
      </w:r>
      <w:r>
        <w:rPr>
          <w:i/>
          <w:iCs/>
          <w:lang w:eastAsia="en-US"/>
        </w:rPr>
        <w:tab/>
      </w:r>
      <w:r>
        <w:rPr>
          <w:i/>
          <w:iCs/>
          <w:lang w:eastAsia="en-US"/>
        </w:rPr>
        <w:tab/>
      </w:r>
      <w:r>
        <w:rPr>
          <w:i/>
          <w:iCs/>
          <w:lang w:eastAsia="en-US"/>
        </w:rPr>
        <w:tab/>
      </w:r>
      <w:r>
        <w:rPr>
          <w:i/>
          <w:iCs/>
          <w:lang w:eastAsia="en-US"/>
        </w:rPr>
        <w:tab/>
      </w:r>
      <w:r>
        <w:rPr>
          <w:i/>
          <w:iCs/>
          <w:lang w:eastAsia="en-US"/>
        </w:rPr>
        <w:tab/>
      </w:r>
      <w:r>
        <w:rPr>
          <w:i/>
          <w:iCs/>
          <w:lang w:eastAsia="en-US"/>
        </w:rPr>
        <w:br w:type="page"/>
      </w:r>
      <w:r w:rsidRPr="0055497A">
        <w:rPr>
          <w:rFonts w:ascii="Times New Roman" w:hAnsi="Times New Roman" w:cs="Times New Roman"/>
          <w:sz w:val="28"/>
          <w:szCs w:val="28"/>
        </w:rPr>
        <w:t>Утвержден</w:t>
      </w:r>
    </w:p>
    <w:p w:rsidR="00C219B4" w:rsidRPr="0055497A" w:rsidRDefault="00C219B4" w:rsidP="00AF44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5497A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C219B4" w:rsidRPr="0055497A" w:rsidRDefault="00C219B4" w:rsidP="00A328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Красноярского</w:t>
      </w:r>
      <w:r w:rsidRPr="0055497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C219B4" w:rsidRPr="0055497A" w:rsidRDefault="00C219B4" w:rsidP="00A328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5497A">
        <w:rPr>
          <w:rFonts w:ascii="Times New Roman" w:hAnsi="Times New Roman" w:cs="Times New Roman"/>
          <w:sz w:val="28"/>
          <w:szCs w:val="28"/>
        </w:rPr>
        <w:t xml:space="preserve">Котельниковского муниципального района </w:t>
      </w:r>
    </w:p>
    <w:p w:rsidR="00C219B4" w:rsidRPr="0055497A" w:rsidRDefault="00C219B4" w:rsidP="00AF44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5497A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C219B4" w:rsidRPr="0055497A" w:rsidRDefault="00C219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5497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5549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55497A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5497A">
        <w:rPr>
          <w:rFonts w:ascii="Times New Roman" w:hAnsi="Times New Roman" w:cs="Times New Roman"/>
          <w:sz w:val="28"/>
          <w:szCs w:val="28"/>
        </w:rPr>
        <w:t xml:space="preserve"> г. №_</w:t>
      </w:r>
      <w:r>
        <w:rPr>
          <w:rFonts w:ascii="Times New Roman" w:hAnsi="Times New Roman" w:cs="Times New Roman"/>
          <w:sz w:val="28"/>
          <w:szCs w:val="28"/>
        </w:rPr>
        <w:t>43</w:t>
      </w:r>
    </w:p>
    <w:p w:rsidR="00C219B4" w:rsidRPr="0055497A" w:rsidRDefault="00C219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19B4" w:rsidRPr="0055497A" w:rsidRDefault="00C219B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5"/>
      <w:bookmarkEnd w:id="1"/>
      <w:r w:rsidRPr="0055497A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</w:t>
      </w:r>
    </w:p>
    <w:p w:rsidR="00C219B4" w:rsidRPr="0055497A" w:rsidRDefault="00C219B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5497A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 "Предоставление</w:t>
      </w:r>
    </w:p>
    <w:p w:rsidR="00C219B4" w:rsidRPr="0055497A" w:rsidRDefault="00C219B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5497A">
        <w:rPr>
          <w:rFonts w:ascii="Times New Roman" w:hAnsi="Times New Roman" w:cs="Times New Roman"/>
          <w:b w:val="0"/>
          <w:sz w:val="28"/>
          <w:szCs w:val="28"/>
        </w:rPr>
        <w:t>информации о порядке предоставления жилищно-коммунальных</w:t>
      </w:r>
    </w:p>
    <w:p w:rsidR="00C219B4" w:rsidRPr="0055497A" w:rsidRDefault="00C219B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5497A">
        <w:rPr>
          <w:rFonts w:ascii="Times New Roman" w:hAnsi="Times New Roman" w:cs="Times New Roman"/>
          <w:b w:val="0"/>
          <w:sz w:val="28"/>
          <w:szCs w:val="28"/>
        </w:rPr>
        <w:t xml:space="preserve">услуг населению </w:t>
      </w:r>
      <w:r>
        <w:rPr>
          <w:rFonts w:ascii="Times New Roman" w:hAnsi="Times New Roman" w:cs="Times New Roman"/>
          <w:b w:val="0"/>
          <w:sz w:val="28"/>
          <w:szCs w:val="28"/>
        </w:rPr>
        <w:t>Красноярского</w:t>
      </w:r>
      <w:r w:rsidRPr="0055497A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Котельниковского муниципального района Волгоградской области"</w:t>
      </w:r>
    </w:p>
    <w:p w:rsidR="00C219B4" w:rsidRPr="0055497A" w:rsidRDefault="00C219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19B4" w:rsidRPr="0055497A" w:rsidRDefault="00C219B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5497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219B4" w:rsidRPr="0055497A" w:rsidRDefault="00C219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19B4" w:rsidRPr="0055497A" w:rsidRDefault="00C21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497A">
        <w:rPr>
          <w:rFonts w:ascii="Times New Roman" w:hAnsi="Times New Roman" w:cs="Times New Roman"/>
          <w:sz w:val="28"/>
          <w:szCs w:val="28"/>
        </w:rPr>
        <w:t>1.1. Предмет регулирования.</w:t>
      </w:r>
    </w:p>
    <w:p w:rsidR="00C219B4" w:rsidRPr="0055497A" w:rsidRDefault="00C219B4" w:rsidP="00D0208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5497A">
        <w:rPr>
          <w:rFonts w:ascii="Times New Roman" w:hAnsi="Times New Roman" w:cs="Times New Roman"/>
          <w:b w:val="0"/>
          <w:sz w:val="28"/>
          <w:szCs w:val="28"/>
        </w:rPr>
        <w:t>1.1.1. Административный регламент (далее - регламент) предоставления муниципальной услуги "Предоставление информации о порядке предоставления жилищно-коммунальных услуг населению</w:t>
      </w:r>
      <w:r w:rsidRPr="005549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Красноярского</w:t>
      </w:r>
      <w:r w:rsidRPr="0055497A">
        <w:rPr>
          <w:rFonts w:ascii="Times New Roman" w:hAnsi="Times New Roman" w:cs="Times New Roman"/>
          <w:sz w:val="28"/>
          <w:szCs w:val="28"/>
        </w:rPr>
        <w:t xml:space="preserve"> </w:t>
      </w:r>
      <w:r w:rsidRPr="0055497A">
        <w:rPr>
          <w:rFonts w:ascii="Times New Roman" w:hAnsi="Times New Roman" w:cs="Times New Roman"/>
          <w:b w:val="0"/>
          <w:sz w:val="28"/>
          <w:szCs w:val="28"/>
        </w:rPr>
        <w:t>сельского поселения Котельниковского муниципального района Волгоградской области" (далее - муниципальная услуга) разработан в целях повышения качества и доступности предоставления муниципальной услуги населению и определяет стандарт предоставления муниципальной услуги, порядок, сроки и последовательность административных процедур при предоставлении муниципальной услуги.</w:t>
      </w:r>
    </w:p>
    <w:p w:rsidR="00C219B4" w:rsidRPr="0055497A" w:rsidRDefault="00C219B4" w:rsidP="00A328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497A">
        <w:rPr>
          <w:rFonts w:ascii="Times New Roman" w:hAnsi="Times New Roman" w:cs="Times New Roman"/>
          <w:sz w:val="28"/>
          <w:szCs w:val="28"/>
        </w:rPr>
        <w:t xml:space="preserve">1.1.2. Предметом регулирования настоящего административного регламента являются отношения, возникающие между заявителями муниципальной услуги и администрацией </w:t>
      </w:r>
      <w:r w:rsidRPr="00172DF1">
        <w:rPr>
          <w:rFonts w:ascii="Times New Roman" w:hAnsi="Times New Roman" w:cs="Times New Roman"/>
          <w:sz w:val="28"/>
          <w:szCs w:val="28"/>
        </w:rPr>
        <w:t>Красноярского</w:t>
      </w:r>
      <w:r w:rsidRPr="0055497A">
        <w:rPr>
          <w:rFonts w:ascii="Times New Roman" w:hAnsi="Times New Roman" w:cs="Times New Roman"/>
          <w:sz w:val="28"/>
          <w:szCs w:val="28"/>
        </w:rPr>
        <w:t xml:space="preserve"> сельского поселения Котельниковского муниципального района Волгоградской области, определение сроков и последовательности административных процедур при предоставлении муниципальной услуги, определение порядка информирования граждан о предоставлении муниципальной услуги.</w:t>
      </w:r>
    </w:p>
    <w:p w:rsidR="00C219B4" w:rsidRPr="0055497A" w:rsidRDefault="00C21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497A">
        <w:rPr>
          <w:rFonts w:ascii="Times New Roman" w:hAnsi="Times New Roman" w:cs="Times New Roman"/>
          <w:sz w:val="28"/>
          <w:szCs w:val="28"/>
        </w:rPr>
        <w:t>1.2. Заявители муниципальной услуги.</w:t>
      </w:r>
    </w:p>
    <w:p w:rsidR="00C219B4" w:rsidRPr="0055497A" w:rsidRDefault="00C21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497A">
        <w:rPr>
          <w:rFonts w:ascii="Times New Roman" w:hAnsi="Times New Roman" w:cs="Times New Roman"/>
          <w:sz w:val="28"/>
          <w:szCs w:val="28"/>
        </w:rPr>
        <w:t>1.2.1. Заявителями муниципальной услуги являются физические лица и юридические лица.</w:t>
      </w:r>
    </w:p>
    <w:p w:rsidR="00C219B4" w:rsidRPr="0055497A" w:rsidRDefault="00C21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497A">
        <w:rPr>
          <w:rFonts w:ascii="Times New Roman" w:hAnsi="Times New Roman" w:cs="Times New Roman"/>
          <w:sz w:val="28"/>
          <w:szCs w:val="28"/>
        </w:rPr>
        <w:t>1.2.2. От имени заявителя о предоставлении муниципальной услуги могут выступать его представители, наделенные соответствующими полномочиями в установленном законом порядке.</w:t>
      </w:r>
    </w:p>
    <w:p w:rsidR="00C219B4" w:rsidRPr="0055497A" w:rsidRDefault="00C21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497A">
        <w:rPr>
          <w:rFonts w:ascii="Times New Roman" w:hAnsi="Times New Roman" w:cs="Times New Roman"/>
          <w:sz w:val="28"/>
          <w:szCs w:val="28"/>
        </w:rPr>
        <w:t>1.3. Требования к порядку предоставления муниципальной услуги.</w:t>
      </w:r>
    </w:p>
    <w:p w:rsidR="00C219B4" w:rsidRPr="0055497A" w:rsidRDefault="00C21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0"/>
      <w:bookmarkEnd w:id="2"/>
      <w:r w:rsidRPr="0055497A">
        <w:rPr>
          <w:rFonts w:ascii="Times New Roman" w:hAnsi="Times New Roman" w:cs="Times New Roman"/>
          <w:sz w:val="28"/>
          <w:szCs w:val="28"/>
        </w:rPr>
        <w:t>1.3.1. Информацию о порядке предоставления муниципальной услуги можно получить:</w:t>
      </w:r>
    </w:p>
    <w:p w:rsidR="00C219B4" w:rsidRPr="0055497A" w:rsidRDefault="00C21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497A">
        <w:rPr>
          <w:rFonts w:ascii="Times New Roman" w:hAnsi="Times New Roman" w:cs="Times New Roman"/>
          <w:sz w:val="28"/>
          <w:szCs w:val="28"/>
        </w:rPr>
        <w:t xml:space="preserve">- непосредственно в администрации </w:t>
      </w:r>
      <w:r w:rsidRPr="00172DF1">
        <w:rPr>
          <w:rFonts w:ascii="Times New Roman" w:hAnsi="Times New Roman" w:cs="Times New Roman"/>
          <w:sz w:val="28"/>
          <w:szCs w:val="28"/>
        </w:rPr>
        <w:t>Красноярского</w:t>
      </w:r>
      <w:r w:rsidRPr="0055497A">
        <w:rPr>
          <w:rFonts w:ascii="Times New Roman" w:hAnsi="Times New Roman" w:cs="Times New Roman"/>
          <w:sz w:val="28"/>
          <w:szCs w:val="28"/>
        </w:rPr>
        <w:t xml:space="preserve"> сельского поселения Котельниковского муниципального района Волгоградской области при личном или письменном обращении по адресу: </w:t>
      </w:r>
      <w:r>
        <w:rPr>
          <w:rFonts w:ascii="Times New Roman" w:hAnsi="Times New Roman" w:cs="Times New Roman"/>
          <w:sz w:val="28"/>
          <w:szCs w:val="28"/>
        </w:rPr>
        <w:t>ул.Ленина, 24 х.Красноярский Котельниковского района Волгоградской области</w:t>
      </w:r>
    </w:p>
    <w:p w:rsidR="00C219B4" w:rsidRPr="0055497A" w:rsidRDefault="00C21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497A">
        <w:rPr>
          <w:rFonts w:ascii="Times New Roman" w:hAnsi="Times New Roman" w:cs="Times New Roman"/>
          <w:sz w:val="28"/>
          <w:szCs w:val="28"/>
        </w:rPr>
        <w:t>- на Едином портале государственных и муниципальных услуг в информационно-телекоммуникационной сети Интернет - www.gosuslugi.ru;</w:t>
      </w:r>
    </w:p>
    <w:p w:rsidR="00C219B4" w:rsidRPr="0055497A" w:rsidRDefault="00C21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497A">
        <w:rPr>
          <w:rFonts w:ascii="Times New Roman" w:hAnsi="Times New Roman" w:cs="Times New Roman"/>
          <w:sz w:val="28"/>
          <w:szCs w:val="28"/>
        </w:rPr>
        <w:t>- на официальном портале Губернатора Волгоградской области в информационно-телекоммуникационной сети Интернет - www.volganet.ru;</w:t>
      </w:r>
    </w:p>
    <w:p w:rsidR="00C219B4" w:rsidRPr="0055497A" w:rsidRDefault="00C21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497A">
        <w:rPr>
          <w:rFonts w:ascii="Times New Roman" w:hAnsi="Times New Roman" w:cs="Times New Roman"/>
          <w:sz w:val="28"/>
          <w:szCs w:val="28"/>
        </w:rPr>
        <w:t xml:space="preserve">- на официальном сайте администрации </w:t>
      </w:r>
      <w:r w:rsidRPr="00172DF1">
        <w:rPr>
          <w:rFonts w:ascii="Times New Roman" w:hAnsi="Times New Roman" w:cs="Times New Roman"/>
          <w:sz w:val="28"/>
          <w:szCs w:val="28"/>
        </w:rPr>
        <w:t>Красноярского</w:t>
      </w:r>
      <w:r w:rsidRPr="0055497A">
        <w:rPr>
          <w:rFonts w:ascii="Times New Roman" w:hAnsi="Times New Roman" w:cs="Times New Roman"/>
          <w:sz w:val="28"/>
          <w:szCs w:val="28"/>
        </w:rPr>
        <w:t xml:space="preserve"> сельского поселения Котельниковского муниципального района Волгоградской области в информационно-телекоммуникационной сети Интернет: www.</w:t>
      </w:r>
      <w:r>
        <w:rPr>
          <w:rFonts w:ascii="Times New Roman" w:hAnsi="Times New Roman" w:cs="Times New Roman"/>
          <w:sz w:val="28"/>
          <w:szCs w:val="28"/>
          <w:lang w:val="en-US"/>
        </w:rPr>
        <w:t>krasnoyrskii</w:t>
      </w:r>
      <w:r w:rsidRPr="00172D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55497A">
        <w:rPr>
          <w:rFonts w:ascii="Times New Roman" w:hAnsi="Times New Roman" w:cs="Times New Roman"/>
          <w:sz w:val="28"/>
          <w:szCs w:val="28"/>
        </w:rPr>
        <w:t xml:space="preserve">, а также по электронной почте: </w:t>
      </w:r>
      <w:r>
        <w:rPr>
          <w:rFonts w:ascii="Times New Roman" w:hAnsi="Times New Roman" w:cs="Times New Roman"/>
          <w:sz w:val="28"/>
          <w:szCs w:val="28"/>
          <w:lang w:val="en-US"/>
        </w:rPr>
        <w:t>krasny</w:t>
      </w:r>
      <w:r w:rsidRPr="00172DF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yar</w:t>
      </w:r>
      <w:r w:rsidRPr="00172DF1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yndex</w:t>
      </w:r>
      <w:r w:rsidRPr="00172D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55497A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C219B4" w:rsidRPr="0055497A" w:rsidRDefault="00C21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6"/>
      <w:bookmarkEnd w:id="3"/>
      <w:r w:rsidRPr="0055497A">
        <w:rPr>
          <w:rFonts w:ascii="Times New Roman" w:hAnsi="Times New Roman" w:cs="Times New Roman"/>
          <w:sz w:val="28"/>
          <w:szCs w:val="28"/>
        </w:rPr>
        <w:t>1.3.2. Администрация осуществляет прием заявителей, консультирование по вопросам предоставления услуги, вопросам выдачи документов по следующему графику:</w:t>
      </w:r>
    </w:p>
    <w:p w:rsidR="00C219B4" w:rsidRPr="0055497A" w:rsidRDefault="00C21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497A">
        <w:rPr>
          <w:rFonts w:ascii="Times New Roman" w:hAnsi="Times New Roman" w:cs="Times New Roman"/>
          <w:sz w:val="28"/>
          <w:szCs w:val="28"/>
          <w:highlight w:val="yellow"/>
        </w:rPr>
        <w:t>- понедельник - пятница - с 8:00 до 17:00 часов; (перерыв на обед - с 12:00 до 13:00 часов);</w:t>
      </w:r>
    </w:p>
    <w:p w:rsidR="00C219B4" w:rsidRPr="0055497A" w:rsidRDefault="00C21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497A">
        <w:rPr>
          <w:rFonts w:ascii="Times New Roman" w:hAnsi="Times New Roman" w:cs="Times New Roman"/>
          <w:sz w:val="28"/>
          <w:szCs w:val="28"/>
        </w:rPr>
        <w:t>- выходные дни: суббота, воскресенье, праздничные нерабочие дни.</w:t>
      </w:r>
    </w:p>
    <w:p w:rsidR="00C219B4" w:rsidRPr="0055497A" w:rsidRDefault="00C21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497A">
        <w:rPr>
          <w:rFonts w:ascii="Times New Roman" w:hAnsi="Times New Roman" w:cs="Times New Roman"/>
          <w:sz w:val="28"/>
          <w:szCs w:val="28"/>
        </w:rPr>
        <w:t xml:space="preserve">1.3.3. Прием заявлений и документов на предоставление муниципальной услуги осуществляется в соответствии с режимом работы, установленным </w:t>
      </w:r>
      <w:hyperlink w:anchor="P56" w:history="1">
        <w:r w:rsidRPr="0055497A">
          <w:rPr>
            <w:rFonts w:ascii="Times New Roman" w:hAnsi="Times New Roman" w:cs="Times New Roman"/>
            <w:color w:val="0000FF"/>
            <w:sz w:val="28"/>
            <w:szCs w:val="28"/>
          </w:rPr>
          <w:t>подпунктом 1.3.2</w:t>
        </w:r>
      </w:hyperlink>
      <w:r w:rsidRPr="0055497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по адресу, указанному в </w:t>
      </w:r>
      <w:hyperlink w:anchor="P50" w:history="1">
        <w:r w:rsidRPr="0055497A">
          <w:rPr>
            <w:rFonts w:ascii="Times New Roman" w:hAnsi="Times New Roman" w:cs="Times New Roman"/>
            <w:color w:val="0000FF"/>
            <w:sz w:val="28"/>
            <w:szCs w:val="28"/>
          </w:rPr>
          <w:t>подпункте 1.3.1</w:t>
        </w:r>
      </w:hyperlink>
      <w:r w:rsidRPr="0055497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C219B4" w:rsidRPr="0055497A" w:rsidRDefault="00C21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497A">
        <w:rPr>
          <w:rFonts w:ascii="Times New Roman" w:hAnsi="Times New Roman" w:cs="Times New Roman"/>
          <w:sz w:val="28"/>
          <w:szCs w:val="28"/>
        </w:rPr>
        <w:t>Заявитель может также обратиться с запросом о предоставлении муниципальной услуги в электронной форме на Едином портале государственных и муниципальных услуг в информационно-телекоммуникационной сети Интернет - www.gosuslugi.ru; на официальном портале Губернатора Волгоградской области в информационно-телекоммуникационной сети Интернет - www.volganet.ru.</w:t>
      </w:r>
    </w:p>
    <w:p w:rsidR="00C219B4" w:rsidRPr="0055497A" w:rsidRDefault="00C21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497A">
        <w:rPr>
          <w:rFonts w:ascii="Times New Roman" w:hAnsi="Times New Roman" w:cs="Times New Roman"/>
          <w:sz w:val="28"/>
          <w:szCs w:val="28"/>
        </w:rPr>
        <w:t>1.3.4. Информирование по вопросам предоставления муниципальной услуги осуществляется должностными лицами Администрации, участвующими в предоставлении муниципальной услуги.</w:t>
      </w:r>
    </w:p>
    <w:p w:rsidR="00C219B4" w:rsidRPr="0055497A" w:rsidRDefault="00C21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497A">
        <w:rPr>
          <w:rFonts w:ascii="Times New Roman" w:hAnsi="Times New Roman" w:cs="Times New Roman"/>
          <w:sz w:val="28"/>
          <w:szCs w:val="28"/>
        </w:rPr>
        <w:t>1.3.5. При ответах на телефонные звонки и устные обращения должностные лица администрации подробно и в вежливой форме информируют заявителя по интересующим его вопросам. Ответ на телефонный звонок должен начинаться с информации о наименовании Администрации, фамилии, имени, отчества и должности специалиста, принявшего звонок. Продолжительность приема на консультации или ответа на телефонный звонок - не более 10 минут.</w:t>
      </w:r>
    </w:p>
    <w:p w:rsidR="00C219B4" w:rsidRPr="0055497A" w:rsidRDefault="00C21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497A">
        <w:rPr>
          <w:rFonts w:ascii="Times New Roman" w:hAnsi="Times New Roman" w:cs="Times New Roman"/>
          <w:sz w:val="28"/>
          <w:szCs w:val="28"/>
        </w:rPr>
        <w:t>1.3.6. При ответе на письменные заявления ответ представляется в письменном виде в течение 30 (тридцати) суток с даты регистрации письменного заявления. При обращении гражданина посредством электронной почты ответ представляется посредством электронной почты в течение 30 (тридцати) суток с даты регистрации.</w:t>
      </w:r>
    </w:p>
    <w:p w:rsidR="00C219B4" w:rsidRPr="0055497A" w:rsidRDefault="00C21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497A">
        <w:rPr>
          <w:rFonts w:ascii="Times New Roman" w:hAnsi="Times New Roman" w:cs="Times New Roman"/>
          <w:sz w:val="28"/>
          <w:szCs w:val="28"/>
        </w:rPr>
        <w:t>1.3.7. С момента приема документов заявитель имеет право получать сведения о ходе предоставления муниципальной услуги при личном обращении в Администрацию, по телефону или посредством электронной почты. Заявителю предоставляются сведения о том, на стадии выполнения какой административной процедуры находится его запрос, подавшему заявление в электронной форме сведения о статусе оказания услуги направляются в его личный кабинет на сайте, с которого был направлен запрос.</w:t>
      </w:r>
    </w:p>
    <w:p w:rsidR="00C219B4" w:rsidRPr="0055497A" w:rsidRDefault="00C219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19B4" w:rsidRPr="0055497A" w:rsidRDefault="00C219B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5497A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C219B4" w:rsidRPr="0055497A" w:rsidRDefault="00C219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19B4" w:rsidRPr="0055497A" w:rsidRDefault="00C21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497A">
        <w:rPr>
          <w:rFonts w:ascii="Times New Roman" w:hAnsi="Times New Roman" w:cs="Times New Roman"/>
          <w:sz w:val="28"/>
          <w:szCs w:val="28"/>
        </w:rPr>
        <w:t>2.1. Наименование муниципальной услуги.</w:t>
      </w:r>
    </w:p>
    <w:p w:rsidR="00C219B4" w:rsidRPr="0055497A" w:rsidRDefault="00C21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497A">
        <w:rPr>
          <w:rFonts w:ascii="Times New Roman" w:hAnsi="Times New Roman" w:cs="Times New Roman"/>
          <w:sz w:val="28"/>
          <w:szCs w:val="28"/>
        </w:rPr>
        <w:t xml:space="preserve">2.1.1. Наименование муниципальной услуги: "Предоставление информации о порядке предоставления жилищно-коммунальных услуг населению </w:t>
      </w:r>
      <w:r w:rsidRPr="00172DF1">
        <w:rPr>
          <w:rFonts w:ascii="Times New Roman" w:hAnsi="Times New Roman" w:cs="Times New Roman"/>
          <w:sz w:val="28"/>
          <w:szCs w:val="28"/>
        </w:rPr>
        <w:t>Красноярского</w:t>
      </w:r>
      <w:r w:rsidRPr="0055497A">
        <w:rPr>
          <w:rFonts w:ascii="Times New Roman" w:hAnsi="Times New Roman" w:cs="Times New Roman"/>
          <w:sz w:val="28"/>
          <w:szCs w:val="28"/>
        </w:rPr>
        <w:t xml:space="preserve"> сельского поселения Котельниковского муниципального района Волгоградской области ".</w:t>
      </w:r>
    </w:p>
    <w:p w:rsidR="00C219B4" w:rsidRPr="0055497A" w:rsidRDefault="00C21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497A">
        <w:rPr>
          <w:rFonts w:ascii="Times New Roman" w:hAnsi="Times New Roman" w:cs="Times New Roman"/>
          <w:sz w:val="28"/>
          <w:szCs w:val="28"/>
        </w:rPr>
        <w:t>2.2. Наименование органа, непосредственно предоставляющего муниципальную услугу.</w:t>
      </w:r>
    </w:p>
    <w:p w:rsidR="00C219B4" w:rsidRPr="0055497A" w:rsidRDefault="00C21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497A">
        <w:rPr>
          <w:rFonts w:ascii="Times New Roman" w:hAnsi="Times New Roman" w:cs="Times New Roman"/>
          <w:sz w:val="28"/>
          <w:szCs w:val="28"/>
        </w:rPr>
        <w:t xml:space="preserve">2.2.1. Муниципальную услугу предоставляет администрация </w:t>
      </w:r>
      <w:r w:rsidRPr="00172DF1">
        <w:rPr>
          <w:rFonts w:ascii="Times New Roman" w:hAnsi="Times New Roman" w:cs="Times New Roman"/>
          <w:sz w:val="28"/>
          <w:szCs w:val="28"/>
        </w:rPr>
        <w:t>Красноярского</w:t>
      </w:r>
      <w:r w:rsidRPr="0055497A">
        <w:rPr>
          <w:rFonts w:ascii="Times New Roman" w:hAnsi="Times New Roman" w:cs="Times New Roman"/>
          <w:sz w:val="28"/>
          <w:szCs w:val="28"/>
        </w:rPr>
        <w:t xml:space="preserve"> сельского поселения Котельниковского муниципального района Волгоградской области (далее – Администрация).</w:t>
      </w:r>
    </w:p>
    <w:p w:rsidR="00C219B4" w:rsidRPr="0055497A" w:rsidRDefault="00C21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497A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услуги.</w:t>
      </w:r>
    </w:p>
    <w:p w:rsidR="00C219B4" w:rsidRPr="0055497A" w:rsidRDefault="00C21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497A">
        <w:rPr>
          <w:rFonts w:ascii="Times New Roman" w:hAnsi="Times New Roman" w:cs="Times New Roman"/>
          <w:sz w:val="28"/>
          <w:szCs w:val="28"/>
        </w:rPr>
        <w:t>2.3.1. Результатом предоставления муниципальной услуги является:</w:t>
      </w:r>
    </w:p>
    <w:p w:rsidR="00C219B4" w:rsidRPr="0055497A" w:rsidRDefault="00C21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497A">
        <w:rPr>
          <w:rFonts w:ascii="Times New Roman" w:hAnsi="Times New Roman" w:cs="Times New Roman"/>
          <w:sz w:val="28"/>
          <w:szCs w:val="28"/>
        </w:rPr>
        <w:t>- предоставление объективной и достоверной информации о порядке предоставления населению жилищно-коммунальных услуг;</w:t>
      </w:r>
    </w:p>
    <w:p w:rsidR="00C219B4" w:rsidRPr="0055497A" w:rsidRDefault="00C21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497A">
        <w:rPr>
          <w:rFonts w:ascii="Times New Roman" w:hAnsi="Times New Roman" w:cs="Times New Roman"/>
          <w:sz w:val="28"/>
          <w:szCs w:val="28"/>
        </w:rPr>
        <w:t>- отказ в предоставлении информации о порядке предоставления жилищно-коммунальных услуг.</w:t>
      </w:r>
    </w:p>
    <w:p w:rsidR="00C219B4" w:rsidRPr="0055497A" w:rsidRDefault="00C21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497A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:rsidR="00C219B4" w:rsidRPr="0055497A" w:rsidRDefault="00C21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497A">
        <w:rPr>
          <w:rFonts w:ascii="Times New Roman" w:hAnsi="Times New Roman" w:cs="Times New Roman"/>
          <w:sz w:val="28"/>
          <w:szCs w:val="28"/>
        </w:rPr>
        <w:t>2.4.1. Максимальный срок выполнения всех административных процедур составляет 30 календарных дней со дня обращения о предоставлении муниципальной услуги с приложением необходимых документов.</w:t>
      </w:r>
    </w:p>
    <w:p w:rsidR="00C219B4" w:rsidRPr="0055497A" w:rsidRDefault="00C21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497A">
        <w:rPr>
          <w:rFonts w:ascii="Times New Roman" w:hAnsi="Times New Roman" w:cs="Times New Roman"/>
          <w:sz w:val="28"/>
          <w:szCs w:val="28"/>
        </w:rPr>
        <w:t>2.4.2. Максимальный срок ожидания в очереди при подаче или получении документов при предоставлении муниципальной услуги составляет 15 минут.</w:t>
      </w:r>
    </w:p>
    <w:p w:rsidR="00C219B4" w:rsidRPr="0055497A" w:rsidRDefault="00C21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497A">
        <w:rPr>
          <w:rFonts w:ascii="Times New Roman" w:hAnsi="Times New Roman" w:cs="Times New Roman"/>
          <w:sz w:val="28"/>
          <w:szCs w:val="28"/>
        </w:rPr>
        <w:t>2.4.3. Продолжительность приема на консультации в среднем составляет 15 минут, продолжительность ответа н</w:t>
      </w:r>
      <w:r>
        <w:rPr>
          <w:rFonts w:ascii="Times New Roman" w:hAnsi="Times New Roman" w:cs="Times New Roman"/>
          <w:sz w:val="28"/>
          <w:szCs w:val="28"/>
        </w:rPr>
        <w:t>а телефонный звонок - не более 10</w:t>
      </w:r>
      <w:r w:rsidRPr="0055497A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C219B4" w:rsidRPr="0055497A" w:rsidRDefault="00C21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497A">
        <w:rPr>
          <w:rFonts w:ascii="Times New Roman" w:hAnsi="Times New Roman" w:cs="Times New Roman"/>
          <w:sz w:val="28"/>
          <w:szCs w:val="28"/>
        </w:rPr>
        <w:t>2.4.4. Максимальный срок регистрации заявления о предоставлении муниципальной услуги составляет 1 рабочий день.</w:t>
      </w:r>
    </w:p>
    <w:p w:rsidR="00C219B4" w:rsidRPr="0055497A" w:rsidRDefault="00C21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497A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услуги.</w:t>
      </w:r>
    </w:p>
    <w:p w:rsidR="00C219B4" w:rsidRPr="0055497A" w:rsidRDefault="00C21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497A">
        <w:rPr>
          <w:rFonts w:ascii="Times New Roman" w:hAnsi="Times New Roman" w:cs="Times New Roman"/>
          <w:sz w:val="28"/>
          <w:szCs w:val="28"/>
        </w:rPr>
        <w:t>2.5.1. Предоставление муниципальной услуги осуществляется в соответствии со следующими нормативно-правовыми актами:</w:t>
      </w:r>
    </w:p>
    <w:p w:rsidR="00C219B4" w:rsidRPr="0055497A" w:rsidRDefault="00C21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497A">
        <w:rPr>
          <w:rFonts w:ascii="Times New Roman" w:hAnsi="Times New Roman" w:cs="Times New Roman"/>
          <w:sz w:val="28"/>
          <w:szCs w:val="28"/>
        </w:rPr>
        <w:t xml:space="preserve">- </w:t>
      </w:r>
      <w:hyperlink r:id="rId5" w:history="1">
        <w:r w:rsidRPr="0055497A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55497A">
        <w:rPr>
          <w:rFonts w:ascii="Times New Roman" w:hAnsi="Times New Roman" w:cs="Times New Roman"/>
          <w:sz w:val="28"/>
          <w:szCs w:val="28"/>
        </w:rPr>
        <w:t xml:space="preserve"> Российской Федерации с учетом изменений и дополнений ("Российская газета", N 7 от 21.01.2009);</w:t>
      </w:r>
    </w:p>
    <w:p w:rsidR="00C219B4" w:rsidRPr="0055497A" w:rsidRDefault="00C21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497A">
        <w:rPr>
          <w:rFonts w:ascii="Times New Roman" w:hAnsi="Times New Roman" w:cs="Times New Roman"/>
          <w:sz w:val="28"/>
          <w:szCs w:val="28"/>
        </w:rPr>
        <w:t>- Жилищный кодекс Российской Федерации ("Российская газета", N 1 от 12.01.2005);</w:t>
      </w:r>
    </w:p>
    <w:p w:rsidR="00C219B4" w:rsidRPr="0055497A" w:rsidRDefault="00C21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497A">
        <w:rPr>
          <w:rFonts w:ascii="Times New Roman" w:hAnsi="Times New Roman" w:cs="Times New Roman"/>
          <w:sz w:val="28"/>
          <w:szCs w:val="28"/>
        </w:rPr>
        <w:t>- Градостроительный кодекс Российской Федерации ("Российская газета", N 290 от 30.12.2004);</w:t>
      </w:r>
    </w:p>
    <w:p w:rsidR="00C219B4" w:rsidRPr="0055497A" w:rsidRDefault="00C21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</w:t>
      </w:r>
      <w:r w:rsidRPr="0055497A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55497A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55497A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 (Собрание законодательства РФ от 06.10.2003 N 40, ст. 3822; "Парламентская газета", N 186 от 08.10.2003; "Российская газета", N 202 от 08.10.2003);</w:t>
      </w:r>
    </w:p>
    <w:p w:rsidR="00C219B4" w:rsidRPr="0055497A" w:rsidRDefault="00C21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497A">
        <w:rPr>
          <w:rFonts w:ascii="Times New Roman" w:hAnsi="Times New Roman" w:cs="Times New Roman"/>
          <w:sz w:val="28"/>
          <w:szCs w:val="28"/>
        </w:rPr>
        <w:t>- 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5497A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55497A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55497A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 ("Российская газета", N 168 от 30.07.2010; Собрание законодательства РФ от 02.08.2010 N 31, ст. 4179);</w:t>
      </w:r>
    </w:p>
    <w:p w:rsidR="00C219B4" w:rsidRPr="0055497A" w:rsidRDefault="00C21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497A">
        <w:rPr>
          <w:rFonts w:ascii="Times New Roman" w:hAnsi="Times New Roman" w:cs="Times New Roman"/>
          <w:sz w:val="28"/>
          <w:szCs w:val="28"/>
        </w:rPr>
        <w:t>- 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5497A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55497A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55497A">
        <w:rPr>
          <w:rFonts w:ascii="Times New Roman" w:hAnsi="Times New Roman" w:cs="Times New Roman"/>
          <w:sz w:val="28"/>
          <w:szCs w:val="28"/>
        </w:rPr>
        <w:t xml:space="preserve"> от 27.07.2006 N 152-ФЗ "О персональных данных" ("Российская газета", N 165 от 29.07.2006; Собрание законодательства РФ от 31.07.2006 N 31 (ч. 1), ст. 3541; "Парламентская газета", N 126 - 127 от 03.08.2006);</w:t>
      </w:r>
    </w:p>
    <w:p w:rsidR="00C219B4" w:rsidRPr="0055497A" w:rsidRDefault="00C21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497A">
        <w:rPr>
          <w:rFonts w:ascii="Times New Roman" w:hAnsi="Times New Roman" w:cs="Times New Roman"/>
          <w:sz w:val="28"/>
          <w:szCs w:val="28"/>
        </w:rPr>
        <w:t>- Граждански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5497A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55497A"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 w:rsidRPr="0055497A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C219B4" w:rsidRPr="0055497A" w:rsidRDefault="00C21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497A">
        <w:rPr>
          <w:rFonts w:ascii="Times New Roman" w:hAnsi="Times New Roman" w:cs="Times New Roman"/>
          <w:sz w:val="28"/>
          <w:szCs w:val="28"/>
        </w:rPr>
        <w:t>- 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5497A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55497A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55497A">
        <w:rPr>
          <w:rFonts w:ascii="Times New Roman" w:hAnsi="Times New Roman" w:cs="Times New Roman"/>
          <w:sz w:val="28"/>
          <w:szCs w:val="28"/>
        </w:rPr>
        <w:t xml:space="preserve"> от 02.05.2006 N 59-ФЗ "О порядке рассмотрения обращений граждан Российской Федерации" ("Российская газета", N 95 от 05.05.2006);</w:t>
      </w:r>
    </w:p>
    <w:p w:rsidR="00C219B4" w:rsidRPr="0055497A" w:rsidRDefault="00C21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497A">
        <w:rPr>
          <w:rFonts w:ascii="Times New Roman" w:hAnsi="Times New Roman" w:cs="Times New Roman"/>
          <w:sz w:val="28"/>
          <w:szCs w:val="28"/>
        </w:rPr>
        <w:t>- 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55497A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55497A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55497A">
        <w:rPr>
          <w:rFonts w:ascii="Times New Roman" w:hAnsi="Times New Roman" w:cs="Times New Roman"/>
          <w:sz w:val="28"/>
          <w:szCs w:val="28"/>
        </w:rPr>
        <w:t xml:space="preserve"> от 01.12.2014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 ("Российская газета" от 5 декабря </w:t>
      </w:r>
      <w:smartTag w:uri="urn:schemas-microsoft-com:office:smarttags" w:element="metricconverter">
        <w:smartTagPr>
          <w:attr w:name="ProductID" w:val="2014 г"/>
        </w:smartTagPr>
        <w:r w:rsidRPr="0055497A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55497A">
        <w:rPr>
          <w:rFonts w:ascii="Times New Roman" w:hAnsi="Times New Roman" w:cs="Times New Roman"/>
          <w:sz w:val="28"/>
          <w:szCs w:val="28"/>
        </w:rPr>
        <w:t>. N 278);</w:t>
      </w:r>
    </w:p>
    <w:p w:rsidR="00C219B4" w:rsidRPr="0055497A" w:rsidRDefault="00C21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497A">
        <w:rPr>
          <w:rFonts w:ascii="Times New Roman" w:hAnsi="Times New Roman" w:cs="Times New Roman"/>
          <w:sz w:val="28"/>
          <w:szCs w:val="28"/>
        </w:rPr>
        <w:t>2.6. Перечень документов, необходимых для предоставления муниципальной услуги.</w:t>
      </w:r>
    </w:p>
    <w:p w:rsidR="00C219B4" w:rsidRPr="0055497A" w:rsidRDefault="00C21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497A">
        <w:rPr>
          <w:rFonts w:ascii="Times New Roman" w:hAnsi="Times New Roman" w:cs="Times New Roman"/>
          <w:sz w:val="28"/>
          <w:szCs w:val="28"/>
        </w:rPr>
        <w:t xml:space="preserve">2.6.1. Для получения муниципальной услуги необходимо представить </w:t>
      </w:r>
      <w:hyperlink w:anchor="P330" w:history="1">
        <w:r w:rsidRPr="0055497A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55497A">
        <w:rPr>
          <w:rFonts w:ascii="Times New Roman" w:hAnsi="Times New Roman" w:cs="Times New Roman"/>
          <w:sz w:val="28"/>
          <w:szCs w:val="28"/>
        </w:rPr>
        <w:t xml:space="preserve"> о предоставлении информации о порядке предоставления жилищно-коммунальных услуг (образец заявления представлен в приложении 2).</w:t>
      </w:r>
    </w:p>
    <w:p w:rsidR="00C219B4" w:rsidRPr="0055497A" w:rsidRDefault="00C21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497A">
        <w:rPr>
          <w:rFonts w:ascii="Times New Roman" w:hAnsi="Times New Roman" w:cs="Times New Roman"/>
          <w:sz w:val="28"/>
          <w:szCs w:val="28"/>
        </w:rPr>
        <w:t>2.6.2. От заявителя не вправе требовать:</w:t>
      </w:r>
    </w:p>
    <w:p w:rsidR="00C219B4" w:rsidRPr="0055497A" w:rsidRDefault="00C21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497A"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219B4" w:rsidRPr="0055497A" w:rsidRDefault="00C21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497A"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самоуправления, организаций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C219B4" w:rsidRPr="0055497A" w:rsidRDefault="00C21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497A">
        <w:rPr>
          <w:rFonts w:ascii="Times New Roman" w:hAnsi="Times New Roman" w:cs="Times New Roman"/>
          <w:sz w:val="28"/>
          <w:szCs w:val="28"/>
        </w:rPr>
        <w:t>- представления документов, не предусмотренных настоящим административным регламентом.</w:t>
      </w:r>
    </w:p>
    <w:p w:rsidR="00C219B4" w:rsidRPr="0055497A" w:rsidRDefault="00C21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497A">
        <w:rPr>
          <w:rFonts w:ascii="Times New Roman" w:hAnsi="Times New Roman" w:cs="Times New Roman"/>
          <w:sz w:val="28"/>
          <w:szCs w:val="28"/>
        </w:rPr>
        <w:t>2.7. Перечень оснований для отказа в приеме документов, необходимых для предоставления муниципальной услуги.</w:t>
      </w:r>
    </w:p>
    <w:p w:rsidR="00C219B4" w:rsidRPr="0055497A" w:rsidRDefault="00C21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497A">
        <w:rPr>
          <w:rFonts w:ascii="Times New Roman" w:hAnsi="Times New Roman" w:cs="Times New Roman"/>
          <w:sz w:val="28"/>
          <w:szCs w:val="28"/>
        </w:rPr>
        <w:t>2.7.1. Исчерпывающий перечень оснований для отказа в приеме документов, необходимых для предоставления услуги:</w:t>
      </w:r>
    </w:p>
    <w:p w:rsidR="00C219B4" w:rsidRPr="0055497A" w:rsidRDefault="00C21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497A">
        <w:rPr>
          <w:rFonts w:ascii="Times New Roman" w:hAnsi="Times New Roman" w:cs="Times New Roman"/>
          <w:sz w:val="28"/>
          <w:szCs w:val="28"/>
        </w:rPr>
        <w:t>- заявление представлено лицом, не указанным в заявлении (не заявителем и не представителем заявителя), либо лицо, представившее заявление, не предъявило документ, удостоверяющий личность.</w:t>
      </w:r>
    </w:p>
    <w:p w:rsidR="00C219B4" w:rsidRPr="0055497A" w:rsidRDefault="00C21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497A">
        <w:rPr>
          <w:rFonts w:ascii="Times New Roman" w:hAnsi="Times New Roman" w:cs="Times New Roman"/>
          <w:sz w:val="28"/>
          <w:szCs w:val="28"/>
        </w:rPr>
        <w:t>2.8. Перечень оснований для отказа в предоставлении муниципальной услуги.</w:t>
      </w:r>
    </w:p>
    <w:p w:rsidR="00C219B4" w:rsidRPr="0055497A" w:rsidRDefault="00C21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497A">
        <w:rPr>
          <w:rFonts w:ascii="Times New Roman" w:hAnsi="Times New Roman" w:cs="Times New Roman"/>
          <w:sz w:val="28"/>
          <w:szCs w:val="28"/>
        </w:rPr>
        <w:t xml:space="preserve">2.8.1. Вопросы заявителя не относятся к порядку предоставления жилищно-коммунальных услуг населению в </w:t>
      </w:r>
      <w:r w:rsidRPr="00172DF1">
        <w:rPr>
          <w:rFonts w:ascii="Times New Roman" w:hAnsi="Times New Roman" w:cs="Times New Roman"/>
          <w:sz w:val="28"/>
          <w:szCs w:val="28"/>
        </w:rPr>
        <w:t>Красноярско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5497A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5497A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5497A">
        <w:rPr>
          <w:rFonts w:ascii="Times New Roman" w:hAnsi="Times New Roman" w:cs="Times New Roman"/>
          <w:sz w:val="28"/>
          <w:szCs w:val="28"/>
        </w:rPr>
        <w:t xml:space="preserve"> Котельниковского муниципального района Волгоградской области.</w:t>
      </w:r>
    </w:p>
    <w:p w:rsidR="00C219B4" w:rsidRPr="0055497A" w:rsidRDefault="00C21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497A">
        <w:rPr>
          <w:rFonts w:ascii="Times New Roman" w:hAnsi="Times New Roman" w:cs="Times New Roman"/>
          <w:sz w:val="28"/>
          <w:szCs w:val="28"/>
        </w:rPr>
        <w:t>2.8.2. Лицо обратилось с заявлением об отказе от предоставления муниципальной услуги.</w:t>
      </w:r>
    </w:p>
    <w:p w:rsidR="00C219B4" w:rsidRPr="0055497A" w:rsidRDefault="00C21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497A">
        <w:rPr>
          <w:rFonts w:ascii="Times New Roman" w:hAnsi="Times New Roman" w:cs="Times New Roman"/>
          <w:sz w:val="28"/>
          <w:szCs w:val="28"/>
        </w:rPr>
        <w:t>2.9. Информация о платности (бесплатности) предоставления муниципальной услуги.</w:t>
      </w:r>
    </w:p>
    <w:p w:rsidR="00C219B4" w:rsidRPr="0055497A" w:rsidRDefault="00C21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497A">
        <w:rPr>
          <w:rFonts w:ascii="Times New Roman" w:hAnsi="Times New Roman" w:cs="Times New Roman"/>
          <w:sz w:val="28"/>
          <w:szCs w:val="28"/>
        </w:rPr>
        <w:t>2.9.1. Муниципальная услуга предоставляется бесплатно.</w:t>
      </w:r>
    </w:p>
    <w:p w:rsidR="00C219B4" w:rsidRPr="0055497A" w:rsidRDefault="00C21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497A">
        <w:rPr>
          <w:rFonts w:ascii="Times New Roman" w:hAnsi="Times New Roman" w:cs="Times New Roman"/>
          <w:sz w:val="28"/>
          <w:szCs w:val="28"/>
        </w:rPr>
        <w:t>2.10. Требования к помещениям, в которых предоставляется муниципальная услуга.</w:t>
      </w:r>
    </w:p>
    <w:p w:rsidR="00C219B4" w:rsidRPr="0055497A" w:rsidRDefault="00C21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497A">
        <w:rPr>
          <w:rFonts w:ascii="Times New Roman" w:hAnsi="Times New Roman" w:cs="Times New Roman"/>
          <w:sz w:val="28"/>
          <w:szCs w:val="28"/>
        </w:rPr>
        <w:t>2.10.1. Описание требований к удобству и комфорту мест предоставления муниципальной услуги, включая необходимое оборудование мест ожидания, мест получения информации и мест заполнения необходимых документов:</w:t>
      </w:r>
    </w:p>
    <w:p w:rsidR="00C219B4" w:rsidRPr="0055497A" w:rsidRDefault="00C21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497A">
        <w:rPr>
          <w:rFonts w:ascii="Times New Roman" w:hAnsi="Times New Roman" w:cs="Times New Roman"/>
          <w:sz w:val="28"/>
          <w:szCs w:val="28"/>
        </w:rPr>
        <w:t>- организация приема заявителей осуществляется в течение всего рабочего времени в соответствии с графиком работы.</w:t>
      </w:r>
    </w:p>
    <w:p w:rsidR="00C219B4" w:rsidRPr="0055497A" w:rsidRDefault="00C21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497A">
        <w:rPr>
          <w:rFonts w:ascii="Times New Roman" w:hAnsi="Times New Roman" w:cs="Times New Roman"/>
          <w:sz w:val="28"/>
          <w:szCs w:val="28"/>
        </w:rPr>
        <w:t>- помещения должны соответствовать санитарно-эпидемиологическим правилам и нормативам, правилам пожарной безопасности, нормам охраны труда.</w:t>
      </w:r>
    </w:p>
    <w:p w:rsidR="00C219B4" w:rsidRPr="0055497A" w:rsidRDefault="00C21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497A">
        <w:rPr>
          <w:rFonts w:ascii="Times New Roman" w:hAnsi="Times New Roman" w:cs="Times New Roman"/>
          <w:sz w:val="28"/>
          <w:szCs w:val="28"/>
        </w:rPr>
        <w:t>- рабочие места специалистов для предоставления муниципальной услуги оборудуются телефоном, компьютером с возможностью печати и другой оргтехникой, позволяющей своевременно и в полном объеме организовать оказание муниципальной услуги.</w:t>
      </w:r>
    </w:p>
    <w:p w:rsidR="00C219B4" w:rsidRPr="0055497A" w:rsidRDefault="00C21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497A">
        <w:rPr>
          <w:rFonts w:ascii="Times New Roman" w:hAnsi="Times New Roman" w:cs="Times New Roman"/>
          <w:sz w:val="28"/>
          <w:szCs w:val="28"/>
        </w:rPr>
        <w:t>- места для приема заявителей должны быть снабжены стулом, иметь место для письма и раскладки документов.</w:t>
      </w:r>
    </w:p>
    <w:p w:rsidR="00C219B4" w:rsidRPr="0055497A" w:rsidRDefault="00C21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497A">
        <w:rPr>
          <w:rFonts w:ascii="Times New Roman" w:hAnsi="Times New Roman" w:cs="Times New Roman"/>
          <w:sz w:val="28"/>
          <w:szCs w:val="28"/>
        </w:rPr>
        <w:t>В целях обеспечения конфиденциальности сведений о заявителе одним должностным лицом одновременно ведется прием только одного заявителя. Одновременный прием двух и более заявителей не допускается.</w:t>
      </w:r>
    </w:p>
    <w:p w:rsidR="00C219B4" w:rsidRPr="0055497A" w:rsidRDefault="00C21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497A">
        <w:rPr>
          <w:rFonts w:ascii="Times New Roman" w:hAnsi="Times New Roman" w:cs="Times New Roman"/>
          <w:sz w:val="28"/>
          <w:szCs w:val="28"/>
        </w:rPr>
        <w:t>2.10.2. Места ожидания оборудуются стульями и столами для возможности оформления документов, обеспечиваются бланками заявлений.</w:t>
      </w:r>
    </w:p>
    <w:p w:rsidR="00C219B4" w:rsidRPr="0055497A" w:rsidRDefault="00C21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497A">
        <w:rPr>
          <w:rFonts w:ascii="Times New Roman" w:hAnsi="Times New Roman" w:cs="Times New Roman"/>
          <w:sz w:val="28"/>
          <w:szCs w:val="28"/>
        </w:rPr>
        <w:t>2.10.3. Места для информирования и заполнения необходимых документов оборудуются информационными стендами, стульями и столами либо стойками для оформления документов.</w:t>
      </w:r>
    </w:p>
    <w:p w:rsidR="00C219B4" w:rsidRPr="0055497A" w:rsidRDefault="00C21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497A">
        <w:rPr>
          <w:rFonts w:ascii="Times New Roman" w:hAnsi="Times New Roman" w:cs="Times New Roman"/>
          <w:sz w:val="28"/>
          <w:szCs w:val="28"/>
        </w:rPr>
        <w:t>2.10.4. Информационные стенды о порядке предоставления муниципальной услуги должны содержать следующую информацию:</w:t>
      </w:r>
    </w:p>
    <w:p w:rsidR="00C219B4" w:rsidRPr="0055497A" w:rsidRDefault="00C21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497A">
        <w:rPr>
          <w:rFonts w:ascii="Times New Roman" w:hAnsi="Times New Roman" w:cs="Times New Roman"/>
          <w:sz w:val="28"/>
          <w:szCs w:val="28"/>
        </w:rPr>
        <w:t>- адрес места приема заявлений для предоставления муниципальной услуги;</w:t>
      </w:r>
    </w:p>
    <w:p w:rsidR="00C219B4" w:rsidRPr="0055497A" w:rsidRDefault="00C21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497A">
        <w:rPr>
          <w:rFonts w:ascii="Times New Roman" w:hAnsi="Times New Roman" w:cs="Times New Roman"/>
          <w:sz w:val="28"/>
          <w:szCs w:val="28"/>
        </w:rPr>
        <w:t>- график приема заявителей;</w:t>
      </w:r>
    </w:p>
    <w:p w:rsidR="00C219B4" w:rsidRPr="0055497A" w:rsidRDefault="00C21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497A">
        <w:rPr>
          <w:rFonts w:ascii="Times New Roman" w:hAnsi="Times New Roman" w:cs="Times New Roman"/>
          <w:sz w:val="28"/>
          <w:szCs w:val="28"/>
        </w:rPr>
        <w:t>- сведения о порядке и сроках предоставления муниципальной услуги;</w:t>
      </w:r>
    </w:p>
    <w:p w:rsidR="00C219B4" w:rsidRPr="0055497A" w:rsidRDefault="00C21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497A">
        <w:rPr>
          <w:rFonts w:ascii="Times New Roman" w:hAnsi="Times New Roman" w:cs="Times New Roman"/>
          <w:sz w:val="28"/>
          <w:szCs w:val="28"/>
        </w:rPr>
        <w:t>- форму заявления (заявление оформляется в произвольной форме);</w:t>
      </w:r>
    </w:p>
    <w:p w:rsidR="00C219B4" w:rsidRPr="0055497A" w:rsidRDefault="00C21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497A">
        <w:rPr>
          <w:rFonts w:ascii="Times New Roman" w:hAnsi="Times New Roman" w:cs="Times New Roman"/>
          <w:sz w:val="28"/>
          <w:szCs w:val="28"/>
        </w:rPr>
        <w:t>- основания для отказа в предоставлении муниципальной услуги и порядок обжалования действий (бездействия) и решений, осуществляемых и принимаемых в ходе предоставления муниципальной услуги;</w:t>
      </w:r>
    </w:p>
    <w:p w:rsidR="00C219B4" w:rsidRPr="0055497A" w:rsidRDefault="00C21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497A">
        <w:rPr>
          <w:rFonts w:ascii="Times New Roman" w:hAnsi="Times New Roman" w:cs="Times New Roman"/>
          <w:sz w:val="28"/>
          <w:szCs w:val="28"/>
        </w:rPr>
        <w:t xml:space="preserve">- </w:t>
      </w:r>
      <w:hyperlink w:anchor="P256" w:history="1">
        <w:r w:rsidRPr="0055497A">
          <w:rPr>
            <w:rFonts w:ascii="Times New Roman" w:hAnsi="Times New Roman" w:cs="Times New Roman"/>
            <w:color w:val="0000FF"/>
            <w:sz w:val="28"/>
            <w:szCs w:val="28"/>
          </w:rPr>
          <w:t>блок-схему</w:t>
        </w:r>
      </w:hyperlink>
      <w:r w:rsidRPr="0055497A">
        <w:rPr>
          <w:rFonts w:ascii="Times New Roman" w:hAnsi="Times New Roman" w:cs="Times New Roman"/>
          <w:sz w:val="28"/>
          <w:szCs w:val="28"/>
        </w:rPr>
        <w:t xml:space="preserve"> описания административного процесса по предоставлению муниципальной услуги (приложение N 1 к административному регламенту).</w:t>
      </w:r>
    </w:p>
    <w:p w:rsidR="00C219B4" w:rsidRPr="0055497A" w:rsidRDefault="00C21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497A">
        <w:rPr>
          <w:rFonts w:ascii="Times New Roman" w:hAnsi="Times New Roman" w:cs="Times New Roman"/>
          <w:sz w:val="28"/>
          <w:szCs w:val="28"/>
        </w:rPr>
        <w:t>2.10.5. Администрация при предоставлении муниципальной услуги инвалидам обеспечивает:</w:t>
      </w:r>
    </w:p>
    <w:p w:rsidR="00C219B4" w:rsidRPr="0055497A" w:rsidRDefault="00C21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497A">
        <w:rPr>
          <w:rFonts w:ascii="Times New Roman" w:hAnsi="Times New Roman" w:cs="Times New Roman"/>
          <w:sz w:val="28"/>
          <w:szCs w:val="28"/>
        </w:rPr>
        <w:t>- условия для беспрепятственного входа и выхода из помещения;</w:t>
      </w:r>
    </w:p>
    <w:p w:rsidR="00C219B4" w:rsidRPr="0055497A" w:rsidRDefault="00C219B4" w:rsidP="008907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497A">
        <w:rPr>
          <w:rFonts w:ascii="Times New Roman" w:hAnsi="Times New Roman" w:cs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учреждения;</w:t>
      </w:r>
    </w:p>
    <w:p w:rsidR="00C219B4" w:rsidRPr="0055497A" w:rsidRDefault="00C21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497A">
        <w:rPr>
          <w:rFonts w:ascii="Times New Roman" w:hAnsi="Times New Roman" w:cs="Times New Roman"/>
          <w:sz w:val="28"/>
          <w:szCs w:val="28"/>
        </w:rPr>
        <w:t>- оказание специалистами иной необходимой инвалидам помощи в преодолении барьеров, мешающих получению ими муниципальной услуги наравне с другими лицами;</w:t>
      </w:r>
    </w:p>
    <w:p w:rsidR="00C219B4" w:rsidRPr="0055497A" w:rsidRDefault="00C21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497A">
        <w:rPr>
          <w:rFonts w:ascii="Times New Roman" w:hAnsi="Times New Roman" w:cs="Times New Roman"/>
          <w:sz w:val="28"/>
          <w:szCs w:val="28"/>
        </w:rPr>
        <w:t xml:space="preserve">- оказание муниципальной услуги в дистанционном режиме посредством подачи заявления по электронной почте - </w:t>
      </w:r>
      <w:r>
        <w:rPr>
          <w:rFonts w:ascii="Times New Roman" w:hAnsi="Times New Roman" w:cs="Times New Roman"/>
          <w:sz w:val="28"/>
          <w:szCs w:val="28"/>
          <w:lang w:val="en-US"/>
        </w:rPr>
        <w:t>krasny</w:t>
      </w:r>
      <w:r w:rsidRPr="00172DF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yar</w:t>
      </w:r>
      <w:r w:rsidRPr="00172DF1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yndex</w:t>
      </w:r>
      <w:r w:rsidRPr="00172D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55497A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C219B4" w:rsidRPr="0055497A" w:rsidRDefault="00C21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497A">
        <w:rPr>
          <w:rFonts w:ascii="Times New Roman" w:hAnsi="Times New Roman" w:cs="Times New Roman"/>
          <w:sz w:val="28"/>
          <w:szCs w:val="28"/>
        </w:rPr>
        <w:t>2.11. Показатели доступности и качества муниципальной услуги.</w:t>
      </w:r>
    </w:p>
    <w:p w:rsidR="00C219B4" w:rsidRPr="0055497A" w:rsidRDefault="00C21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497A">
        <w:rPr>
          <w:rFonts w:ascii="Times New Roman" w:hAnsi="Times New Roman" w:cs="Times New Roman"/>
          <w:sz w:val="28"/>
          <w:szCs w:val="28"/>
        </w:rPr>
        <w:t>2.11.1. Показателями оценки доступности муниципальной услуги являются:</w:t>
      </w:r>
    </w:p>
    <w:p w:rsidR="00C219B4" w:rsidRPr="0055497A" w:rsidRDefault="00C21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497A">
        <w:rPr>
          <w:rFonts w:ascii="Times New Roman" w:hAnsi="Times New Roman" w:cs="Times New Roman"/>
          <w:sz w:val="28"/>
          <w:szCs w:val="28"/>
        </w:rPr>
        <w:t xml:space="preserve">- размещение информации о порядке предоставления муниципальной услуги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Красноярского</w:t>
      </w:r>
      <w:r w:rsidRPr="0055497A">
        <w:rPr>
          <w:rFonts w:ascii="Times New Roman" w:hAnsi="Times New Roman" w:cs="Times New Roman"/>
          <w:sz w:val="28"/>
          <w:szCs w:val="28"/>
        </w:rPr>
        <w:t xml:space="preserve"> сельского поселения Котельниковского муниципального района Волгоградской области</w:t>
      </w:r>
    </w:p>
    <w:p w:rsidR="00C219B4" w:rsidRPr="0055497A" w:rsidRDefault="00C21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497A">
        <w:rPr>
          <w:rFonts w:ascii="Times New Roman" w:hAnsi="Times New Roman" w:cs="Times New Roman"/>
          <w:sz w:val="28"/>
          <w:szCs w:val="28"/>
        </w:rPr>
        <w:t>- транспортная доступность и беспрепятственный доступ инвалидов, включая инвалидов, использующих кресла-коляски, к местам предоставления муниципальной услуги.</w:t>
      </w:r>
    </w:p>
    <w:p w:rsidR="00C219B4" w:rsidRPr="0055497A" w:rsidRDefault="00C21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497A">
        <w:rPr>
          <w:rFonts w:ascii="Times New Roman" w:hAnsi="Times New Roman" w:cs="Times New Roman"/>
          <w:sz w:val="28"/>
          <w:szCs w:val="28"/>
        </w:rPr>
        <w:t>2.11.2. Показателями оценки качества предоставления муниципальной услуги являются:</w:t>
      </w:r>
    </w:p>
    <w:p w:rsidR="00C219B4" w:rsidRPr="0055497A" w:rsidRDefault="00C21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497A">
        <w:rPr>
          <w:rFonts w:ascii="Times New Roman" w:hAnsi="Times New Roman" w:cs="Times New Roman"/>
          <w:sz w:val="28"/>
          <w:szCs w:val="28"/>
        </w:rPr>
        <w:t>- соблюдение срока предоставления муниципальной услуги;</w:t>
      </w:r>
    </w:p>
    <w:p w:rsidR="00C219B4" w:rsidRPr="0055497A" w:rsidRDefault="00C21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497A">
        <w:rPr>
          <w:rFonts w:ascii="Times New Roman" w:hAnsi="Times New Roman" w:cs="Times New Roman"/>
          <w:sz w:val="28"/>
          <w:szCs w:val="28"/>
        </w:rPr>
        <w:t>- соблюдение сроков ожидания в очереди при предоставлении муниципальной услуги;</w:t>
      </w:r>
    </w:p>
    <w:p w:rsidR="00C219B4" w:rsidRPr="0055497A" w:rsidRDefault="00C21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497A">
        <w:rPr>
          <w:rFonts w:ascii="Times New Roman" w:hAnsi="Times New Roman" w:cs="Times New Roman"/>
          <w:sz w:val="28"/>
          <w:szCs w:val="28"/>
        </w:rPr>
        <w:t>- отсутствие поданных в установленном порядке жалоб на решения или действия (бездействие), принятые или осуществленные при предоставлении муниципальной услуги.</w:t>
      </w:r>
    </w:p>
    <w:p w:rsidR="00C219B4" w:rsidRPr="0055497A" w:rsidRDefault="00C219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19B4" w:rsidRPr="0055497A" w:rsidRDefault="00C219B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5497A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C219B4" w:rsidRPr="0055497A" w:rsidRDefault="00C219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5497A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 к их</w:t>
      </w:r>
    </w:p>
    <w:p w:rsidR="00C219B4" w:rsidRPr="0055497A" w:rsidRDefault="00C219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5497A">
        <w:rPr>
          <w:rFonts w:ascii="Times New Roman" w:hAnsi="Times New Roman" w:cs="Times New Roman"/>
          <w:sz w:val="28"/>
          <w:szCs w:val="28"/>
        </w:rPr>
        <w:t>выполнению, в том числе особенности выполнения</w:t>
      </w:r>
    </w:p>
    <w:p w:rsidR="00C219B4" w:rsidRPr="0055497A" w:rsidRDefault="00C219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5497A"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</w:t>
      </w:r>
    </w:p>
    <w:p w:rsidR="00C219B4" w:rsidRPr="0055497A" w:rsidRDefault="00C219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19B4" w:rsidRPr="00A90B62" w:rsidRDefault="00C219B4" w:rsidP="005167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B62">
        <w:rPr>
          <w:rFonts w:ascii="Times New Roman" w:hAnsi="Times New Roman" w:cs="Times New Roman"/>
          <w:sz w:val="28"/>
          <w:szCs w:val="28"/>
        </w:rPr>
        <w:t>3.1. Информация о порядке предоставления муниципальной услуги предоставляется:</w:t>
      </w:r>
    </w:p>
    <w:p w:rsidR="00C219B4" w:rsidRPr="00A90B62" w:rsidRDefault="00C219B4" w:rsidP="005167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B62">
        <w:rPr>
          <w:rFonts w:ascii="Times New Roman" w:hAnsi="Times New Roman" w:cs="Times New Roman"/>
          <w:sz w:val="28"/>
          <w:szCs w:val="28"/>
        </w:rPr>
        <w:t xml:space="preserve">- в виде устного информирования непосредственно в администрации </w:t>
      </w:r>
      <w:r>
        <w:rPr>
          <w:rFonts w:ascii="Times New Roman" w:hAnsi="Times New Roman" w:cs="Times New Roman"/>
          <w:sz w:val="28"/>
          <w:szCs w:val="28"/>
        </w:rPr>
        <w:t>Красноярского</w:t>
      </w:r>
      <w:r w:rsidRPr="00A90B62">
        <w:rPr>
          <w:rFonts w:ascii="Times New Roman" w:hAnsi="Times New Roman" w:cs="Times New Roman"/>
          <w:sz w:val="28"/>
          <w:szCs w:val="28"/>
        </w:rPr>
        <w:t xml:space="preserve"> сельского поселения Котельниковского муниципального района Волгоградской области;</w:t>
      </w:r>
    </w:p>
    <w:p w:rsidR="00C219B4" w:rsidRPr="00A90B62" w:rsidRDefault="00C219B4" w:rsidP="005167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B62">
        <w:rPr>
          <w:rFonts w:ascii="Times New Roman" w:hAnsi="Times New Roman" w:cs="Times New Roman"/>
          <w:sz w:val="28"/>
          <w:szCs w:val="28"/>
        </w:rPr>
        <w:t xml:space="preserve">- с использованием средств телефонной связи по телефону: </w:t>
      </w:r>
      <w:r>
        <w:rPr>
          <w:rFonts w:ascii="Times New Roman" w:hAnsi="Times New Roman" w:cs="Times New Roman"/>
          <w:sz w:val="28"/>
          <w:szCs w:val="28"/>
        </w:rPr>
        <w:t>(84476) 7-12-90</w:t>
      </w:r>
      <w:r w:rsidRPr="00A90B62">
        <w:rPr>
          <w:rFonts w:ascii="Times New Roman" w:hAnsi="Times New Roman" w:cs="Times New Roman"/>
          <w:sz w:val="28"/>
          <w:szCs w:val="28"/>
        </w:rPr>
        <w:t>;</w:t>
      </w:r>
    </w:p>
    <w:p w:rsidR="00C219B4" w:rsidRPr="00A90B62" w:rsidRDefault="00C219B4" w:rsidP="005167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B62">
        <w:rPr>
          <w:rFonts w:ascii="Times New Roman" w:hAnsi="Times New Roman" w:cs="Times New Roman"/>
          <w:sz w:val="28"/>
          <w:szCs w:val="28"/>
        </w:rPr>
        <w:t>- в виде письменного информирования при ответе на обращение;</w:t>
      </w:r>
    </w:p>
    <w:p w:rsidR="00C219B4" w:rsidRPr="00A90B62" w:rsidRDefault="00C219B4" w:rsidP="005167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B62">
        <w:rPr>
          <w:rFonts w:ascii="Times New Roman" w:hAnsi="Times New Roman" w:cs="Times New Roman"/>
          <w:sz w:val="28"/>
          <w:szCs w:val="28"/>
        </w:rPr>
        <w:t xml:space="preserve">- по почте, в случае письменного обращения заявителя по адресу: </w:t>
      </w:r>
      <w:r>
        <w:rPr>
          <w:rFonts w:ascii="Times New Roman" w:hAnsi="Times New Roman" w:cs="Times New Roman"/>
          <w:sz w:val="28"/>
          <w:szCs w:val="28"/>
        </w:rPr>
        <w:t>404371 Волгоградская область Котельниковский район х.Красноярский ул.Ленина,24</w:t>
      </w:r>
    </w:p>
    <w:p w:rsidR="00C219B4" w:rsidRPr="00A90B62" w:rsidRDefault="00C219B4" w:rsidP="00480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B62">
        <w:rPr>
          <w:rFonts w:ascii="Times New Roman" w:hAnsi="Times New Roman" w:cs="Times New Roman"/>
          <w:sz w:val="28"/>
          <w:szCs w:val="28"/>
        </w:rPr>
        <w:t xml:space="preserve">- в сети Интернет по электронной почте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Красноярского</w:t>
      </w:r>
      <w:r w:rsidRPr="00A90B62">
        <w:rPr>
          <w:rFonts w:ascii="Times New Roman" w:hAnsi="Times New Roman" w:cs="Times New Roman"/>
          <w:sz w:val="28"/>
          <w:szCs w:val="28"/>
        </w:rPr>
        <w:t xml:space="preserve"> сельского поселения Котельниковского  муниципального района Волгоградской области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90B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красноярское рф</w:t>
      </w:r>
      <w:r w:rsidRPr="00A90B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19B4" w:rsidRPr="00A90B62" w:rsidRDefault="00C219B4" w:rsidP="00292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B62">
        <w:rPr>
          <w:rFonts w:ascii="Times New Roman" w:hAnsi="Times New Roman" w:cs="Times New Roman"/>
          <w:sz w:val="28"/>
          <w:szCs w:val="28"/>
        </w:rPr>
        <w:t xml:space="preserve">3.2. Прием письменных обращений для предоставления муниципальной услуги осуществляется специалистом администрации </w:t>
      </w:r>
      <w:r>
        <w:rPr>
          <w:rFonts w:ascii="Times New Roman" w:hAnsi="Times New Roman" w:cs="Times New Roman"/>
          <w:sz w:val="28"/>
          <w:szCs w:val="28"/>
        </w:rPr>
        <w:t>Красноярского</w:t>
      </w:r>
      <w:r w:rsidRPr="00A90B62">
        <w:rPr>
          <w:rFonts w:ascii="Times New Roman" w:hAnsi="Times New Roman" w:cs="Times New Roman"/>
          <w:sz w:val="28"/>
          <w:szCs w:val="28"/>
        </w:rPr>
        <w:t xml:space="preserve"> сельского поселения Котельниковского  муниципального района Волгоградской области.</w:t>
      </w:r>
    </w:p>
    <w:p w:rsidR="00C219B4" w:rsidRPr="00A90B62" w:rsidRDefault="00C219B4" w:rsidP="005355C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90B62">
        <w:rPr>
          <w:rFonts w:ascii="Times New Roman" w:hAnsi="Times New Roman" w:cs="Times New Roman"/>
          <w:sz w:val="28"/>
          <w:szCs w:val="28"/>
        </w:rPr>
        <w:t>3.3. При ответах на телефонные звонки и устные обра</w:t>
      </w:r>
      <w:r>
        <w:rPr>
          <w:rFonts w:ascii="Times New Roman" w:hAnsi="Times New Roman" w:cs="Times New Roman"/>
          <w:sz w:val="28"/>
          <w:szCs w:val="28"/>
        </w:rPr>
        <w:t>щения уполномоченный специалист Красноярского</w:t>
      </w:r>
      <w:r w:rsidRPr="00A90B62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Котельниковского  муниципального района Волгоградской области подробно, в вежливой (корректной) форме информирует обратившихся заявителей по интересующим их вопросам предоставления муниципальной услуги.</w:t>
      </w:r>
    </w:p>
    <w:p w:rsidR="00C219B4" w:rsidRPr="00A90B62" w:rsidRDefault="00C219B4" w:rsidP="005167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B62">
        <w:rPr>
          <w:rFonts w:ascii="Times New Roman" w:hAnsi="Times New Roman" w:cs="Times New Roman"/>
          <w:sz w:val="28"/>
          <w:szCs w:val="28"/>
        </w:rPr>
        <w:t>3.4. Последовательность административных действий (процедур).</w:t>
      </w:r>
    </w:p>
    <w:p w:rsidR="00C219B4" w:rsidRPr="00A90B62" w:rsidRDefault="00C219B4" w:rsidP="005167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B62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C219B4" w:rsidRPr="00A90B62" w:rsidRDefault="00C219B4" w:rsidP="005167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B62">
        <w:rPr>
          <w:rFonts w:ascii="Times New Roman" w:hAnsi="Times New Roman" w:cs="Times New Roman"/>
          <w:sz w:val="28"/>
          <w:szCs w:val="28"/>
        </w:rPr>
        <w:t>- информирование и консультирование заявителей;</w:t>
      </w:r>
    </w:p>
    <w:p w:rsidR="00C219B4" w:rsidRPr="00A90B62" w:rsidRDefault="00C219B4" w:rsidP="005167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B62">
        <w:rPr>
          <w:rFonts w:ascii="Times New Roman" w:hAnsi="Times New Roman" w:cs="Times New Roman"/>
          <w:sz w:val="28"/>
          <w:szCs w:val="28"/>
        </w:rPr>
        <w:t>- прием и рассмотрение обращения заявителя;</w:t>
      </w:r>
    </w:p>
    <w:p w:rsidR="00C219B4" w:rsidRPr="00A90B62" w:rsidRDefault="00C219B4" w:rsidP="005167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B62">
        <w:rPr>
          <w:rFonts w:ascii="Times New Roman" w:hAnsi="Times New Roman" w:cs="Times New Roman"/>
          <w:sz w:val="28"/>
          <w:szCs w:val="28"/>
        </w:rPr>
        <w:t>- ответ заявителю;</w:t>
      </w:r>
    </w:p>
    <w:p w:rsidR="00C219B4" w:rsidRPr="00A90B62" w:rsidRDefault="00C219B4" w:rsidP="005167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B62">
        <w:rPr>
          <w:rFonts w:ascii="Times New Roman" w:hAnsi="Times New Roman" w:cs="Times New Roman"/>
          <w:sz w:val="28"/>
          <w:szCs w:val="28"/>
        </w:rPr>
        <w:t>3.5. Информирование и консультирование заявителей.</w:t>
      </w:r>
    </w:p>
    <w:p w:rsidR="00C219B4" w:rsidRPr="00A90B62" w:rsidRDefault="00C219B4" w:rsidP="005167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B62">
        <w:rPr>
          <w:rFonts w:ascii="Times New Roman" w:hAnsi="Times New Roman" w:cs="Times New Roman"/>
          <w:sz w:val="28"/>
          <w:szCs w:val="28"/>
        </w:rPr>
        <w:t>3.5.1. Основанием для начала административного действия при предоставлении муниципальной услуги является обращение заявителя.</w:t>
      </w:r>
    </w:p>
    <w:p w:rsidR="00C219B4" w:rsidRPr="00A90B62" w:rsidRDefault="00C219B4" w:rsidP="005167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B62">
        <w:rPr>
          <w:rFonts w:ascii="Times New Roman" w:hAnsi="Times New Roman" w:cs="Times New Roman"/>
          <w:sz w:val="28"/>
          <w:szCs w:val="28"/>
        </w:rPr>
        <w:t>3.5.2. Специалист, осуществляющий консультирование и информирование, предоставляет заявителю информацию о порядке и условиях предоставления муниципальной услуги.</w:t>
      </w:r>
    </w:p>
    <w:p w:rsidR="00C219B4" w:rsidRPr="00A90B62" w:rsidRDefault="00C219B4" w:rsidP="005167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B62">
        <w:rPr>
          <w:rFonts w:ascii="Times New Roman" w:hAnsi="Times New Roman" w:cs="Times New Roman"/>
          <w:sz w:val="28"/>
          <w:szCs w:val="28"/>
        </w:rPr>
        <w:t>Консультации проводятся устно, в том числе по телефону.</w:t>
      </w:r>
    </w:p>
    <w:p w:rsidR="00C219B4" w:rsidRPr="00A90B62" w:rsidRDefault="00C219B4" w:rsidP="005167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B62">
        <w:rPr>
          <w:rFonts w:ascii="Times New Roman" w:hAnsi="Times New Roman" w:cs="Times New Roman"/>
          <w:sz w:val="28"/>
          <w:szCs w:val="28"/>
        </w:rPr>
        <w:t>3.6. Прием и рассмотрение обращения.</w:t>
      </w:r>
    </w:p>
    <w:p w:rsidR="00C219B4" w:rsidRPr="00A90B62" w:rsidRDefault="00C219B4" w:rsidP="005167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B62">
        <w:rPr>
          <w:rFonts w:ascii="Times New Roman" w:hAnsi="Times New Roman" w:cs="Times New Roman"/>
          <w:sz w:val="28"/>
          <w:szCs w:val="28"/>
        </w:rPr>
        <w:t>3.6.1. Заявитель направляет письменное обращение в произвольной форме с уточнением требуемой информации о порядке предоставления гражданам разъяснения жилищного законодательства Российской Федерации и решению проблемных вопросов в жилищно-коммунальном хозяйстве.</w:t>
      </w:r>
    </w:p>
    <w:p w:rsidR="00C219B4" w:rsidRPr="00A90B62" w:rsidRDefault="00C219B4" w:rsidP="005167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B62">
        <w:rPr>
          <w:rFonts w:ascii="Times New Roman" w:hAnsi="Times New Roman" w:cs="Times New Roman"/>
          <w:sz w:val="28"/>
          <w:szCs w:val="28"/>
        </w:rPr>
        <w:t>3.6.2. В обращении указываются наименование уполномоченного органа, в который направляется обращение, а также фамилия, имя, отчество заявителя, адрес, по которому должен быть направлен ответ, контактный телефон.</w:t>
      </w:r>
    </w:p>
    <w:p w:rsidR="00C219B4" w:rsidRPr="00A90B62" w:rsidRDefault="00C219B4" w:rsidP="005167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B62">
        <w:rPr>
          <w:rFonts w:ascii="Times New Roman" w:hAnsi="Times New Roman" w:cs="Times New Roman"/>
          <w:sz w:val="28"/>
          <w:szCs w:val="28"/>
        </w:rPr>
        <w:t>3.6.3. В случае необходимости заявителем могут быть приложены к письменному обращению документы и материалы либо их копии.</w:t>
      </w:r>
    </w:p>
    <w:p w:rsidR="00C219B4" w:rsidRPr="00A90B62" w:rsidRDefault="00C219B4" w:rsidP="005167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B62">
        <w:rPr>
          <w:rFonts w:ascii="Times New Roman" w:hAnsi="Times New Roman" w:cs="Times New Roman"/>
          <w:sz w:val="28"/>
          <w:szCs w:val="28"/>
        </w:rPr>
        <w:t>3.6.4. Регистрация обращения осуществляется в местной Администрации  в установленном порядке.</w:t>
      </w:r>
    </w:p>
    <w:p w:rsidR="00C219B4" w:rsidRPr="00A90B62" w:rsidRDefault="00C219B4" w:rsidP="005167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B62">
        <w:rPr>
          <w:rFonts w:ascii="Times New Roman" w:hAnsi="Times New Roman" w:cs="Times New Roman"/>
          <w:sz w:val="28"/>
          <w:szCs w:val="28"/>
        </w:rPr>
        <w:t xml:space="preserve">3.6.5. Уполномоченный специалист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Красноярского </w:t>
      </w:r>
      <w:r w:rsidRPr="00A90B62">
        <w:rPr>
          <w:rFonts w:ascii="Times New Roman" w:hAnsi="Times New Roman" w:cs="Times New Roman"/>
          <w:sz w:val="28"/>
          <w:szCs w:val="28"/>
        </w:rPr>
        <w:t>сельского поселения Котельниковского муниципального района, на которого возложены функции по предоставлению информации о порядке предоставления гражданам разъяснений жилищного законодательства Российской Федерации и решения проблемных вопросов в жилищно-коммунальном хозяйстве, обеспечивает объективное, всестороннее и своевременное рассмотрение обращения.</w:t>
      </w:r>
    </w:p>
    <w:p w:rsidR="00C219B4" w:rsidRPr="00A90B62" w:rsidRDefault="00C219B4" w:rsidP="005167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B62">
        <w:rPr>
          <w:rFonts w:ascii="Times New Roman" w:hAnsi="Times New Roman" w:cs="Times New Roman"/>
          <w:sz w:val="28"/>
          <w:szCs w:val="28"/>
        </w:rPr>
        <w:t>3.6.6. По результатам рассмотрения обращения готовится ответ с информацией о порядке предоставления гражданам разъяснения жилищного законодательства Российской Федерации и решения проблемных вопросов в жилищно-коммунальном хозяйстве, интересующей заявителя.</w:t>
      </w:r>
    </w:p>
    <w:p w:rsidR="00C219B4" w:rsidRPr="00A90B62" w:rsidRDefault="00C219B4" w:rsidP="005167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B62">
        <w:rPr>
          <w:rFonts w:ascii="Times New Roman" w:hAnsi="Times New Roman" w:cs="Times New Roman"/>
          <w:sz w:val="28"/>
          <w:szCs w:val="28"/>
        </w:rPr>
        <w:t xml:space="preserve">3.7. Заявитель с момента обращения имеет право на получение информации в Администрации </w:t>
      </w:r>
      <w:r>
        <w:rPr>
          <w:rFonts w:ascii="Times New Roman" w:hAnsi="Times New Roman" w:cs="Times New Roman"/>
          <w:sz w:val="28"/>
          <w:szCs w:val="28"/>
        </w:rPr>
        <w:t>Красноярского</w:t>
      </w:r>
      <w:r w:rsidRPr="00A90B62">
        <w:rPr>
          <w:rFonts w:ascii="Times New Roman" w:hAnsi="Times New Roman" w:cs="Times New Roman"/>
          <w:sz w:val="28"/>
          <w:szCs w:val="28"/>
        </w:rPr>
        <w:t xml:space="preserve"> сельского поселения Котельниковского муниципального района о стадии рассмотрения его обращения путем устного информирования непосредственно в Администрации или по телефону: </w:t>
      </w:r>
      <w:r>
        <w:rPr>
          <w:rFonts w:ascii="Times New Roman" w:hAnsi="Times New Roman" w:cs="Times New Roman"/>
          <w:sz w:val="28"/>
          <w:szCs w:val="28"/>
        </w:rPr>
        <w:t>(84476) 7-12-90</w:t>
      </w:r>
    </w:p>
    <w:p w:rsidR="00C219B4" w:rsidRPr="006769AB" w:rsidRDefault="00C219B4">
      <w:pPr>
        <w:pStyle w:val="ConsPlusNormal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C219B4" w:rsidRPr="0055497A" w:rsidRDefault="00C219B4" w:rsidP="0055497A">
      <w:pPr>
        <w:pStyle w:val="2"/>
        <w:tabs>
          <w:tab w:val="clear" w:pos="720"/>
        </w:tabs>
        <w:spacing w:before="0" w:line="240" w:lineRule="auto"/>
        <w:ind w:left="0" w:firstLine="0"/>
        <w:jc w:val="center"/>
        <w:rPr>
          <w:bCs/>
          <w:color w:val="000000"/>
          <w:kern w:val="1"/>
        </w:rPr>
      </w:pPr>
      <w:r w:rsidRPr="0055497A">
        <w:rPr>
          <w:bCs/>
          <w:color w:val="000000"/>
          <w:kern w:val="1"/>
          <w:lang w:val="en-US"/>
        </w:rPr>
        <w:t>IV</w:t>
      </w:r>
      <w:r w:rsidRPr="0055497A">
        <w:rPr>
          <w:bCs/>
          <w:color w:val="000000"/>
          <w:kern w:val="1"/>
        </w:rPr>
        <w:t>. Формы контроля над исполнением административного регламента</w:t>
      </w:r>
    </w:p>
    <w:p w:rsidR="00C219B4" w:rsidRPr="0055497A" w:rsidRDefault="00C219B4" w:rsidP="0055497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C219B4" w:rsidRPr="0055497A" w:rsidRDefault="00C219B4" w:rsidP="0055497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5497A">
        <w:rPr>
          <w:rFonts w:ascii="Times New Roman" w:hAnsi="Times New Roman" w:cs="Times New Roman"/>
          <w:bCs/>
          <w:sz w:val="28"/>
          <w:szCs w:val="28"/>
        </w:rPr>
        <w:t>4.1. Должностные лица местной администрации, участвующие в предоставлении муниципальной услуги, несут персональную ответственность за полноту и качество ее предоставления, за соблюдение и исполнение положений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C219B4" w:rsidRPr="0055497A" w:rsidRDefault="00C219B4" w:rsidP="0055497A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5497A">
        <w:rPr>
          <w:rFonts w:ascii="Times New Roman" w:hAnsi="Times New Roman" w:cs="Times New Roman"/>
          <w:bCs/>
          <w:sz w:val="28"/>
          <w:szCs w:val="28"/>
        </w:rPr>
        <w:t>4.2. Текущий контроль над полнотой и качеством предоставления муниципальной услуги, за соблюдением и исполнением должностными лицами местной администрации, участвующими в предоставлении муниципальной услуги, положений административного регламента и иных нормативных правовых актов, устанавливающих требования к предоставлению муниципальной услуги (далее по тексту - текущий контроль), осуществляется руководителем местной администрации.</w:t>
      </w:r>
    </w:p>
    <w:p w:rsidR="00C219B4" w:rsidRPr="0055497A" w:rsidRDefault="00C219B4" w:rsidP="0055497A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5497A">
        <w:rPr>
          <w:rFonts w:ascii="Times New Roman" w:hAnsi="Times New Roman" w:cs="Times New Roman"/>
          <w:bCs/>
          <w:sz w:val="28"/>
          <w:szCs w:val="28"/>
        </w:rPr>
        <w:t>Текущий контроль осуществляется как в плановом порядке, так и путем проведения внеплановых контрольных мероприятий.</w:t>
      </w:r>
    </w:p>
    <w:p w:rsidR="00C219B4" w:rsidRPr="0055497A" w:rsidRDefault="00C219B4" w:rsidP="0055497A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55497A">
        <w:rPr>
          <w:rFonts w:ascii="Times New Roman" w:hAnsi="Times New Roman" w:cs="Times New Roman"/>
          <w:bCs/>
          <w:sz w:val="28"/>
          <w:szCs w:val="28"/>
        </w:rPr>
        <w:t>Текущий контроль осуществляется путем проведения руководителям местной администрации проверок полноты и качества предоставления муниципальной услуги, соблюдения и исполнения положений административного регламента, иных нормативных правовых актов Российской Федерации, выявления и обеспечения устранения выявленных нарушений, рассмотрения, принятия решений и подготовки ответов на обращения заявителей, содержащих жалобы на действия (бездействие) должностных лиц местной администрации, участвующих в предоставлении муниципальной услуги.</w:t>
      </w:r>
    </w:p>
    <w:p w:rsidR="00C219B4" w:rsidRPr="0055497A" w:rsidRDefault="00C219B4" w:rsidP="0055497A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55497A">
        <w:rPr>
          <w:rFonts w:ascii="Times New Roman" w:hAnsi="Times New Roman" w:cs="Times New Roman"/>
          <w:bCs/>
          <w:sz w:val="28"/>
          <w:szCs w:val="28"/>
        </w:rPr>
        <w:t>Периодичность осуществления текущего контроля устанавливается руководителем местной администрации.</w:t>
      </w:r>
    </w:p>
    <w:p w:rsidR="00C219B4" w:rsidRPr="0055497A" w:rsidRDefault="00C219B4" w:rsidP="0055497A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55497A">
        <w:rPr>
          <w:rFonts w:ascii="Times New Roman" w:hAnsi="Times New Roman" w:cs="Times New Roman"/>
          <w:bCs/>
          <w:sz w:val="28"/>
          <w:szCs w:val="28"/>
        </w:rPr>
        <w:t>4.3. Осуществление текущего контроля осуществляется в соответствии со следующими требованиями:</w:t>
      </w:r>
    </w:p>
    <w:p w:rsidR="00C219B4" w:rsidRPr="0055497A" w:rsidRDefault="00C219B4" w:rsidP="0055497A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55497A">
        <w:rPr>
          <w:rFonts w:ascii="Times New Roman" w:hAnsi="Times New Roman" w:cs="Times New Roman"/>
          <w:bCs/>
          <w:sz w:val="28"/>
          <w:szCs w:val="28"/>
        </w:rPr>
        <w:t>- проведение текущего контроля в форме плановых и внеплановых проверок;</w:t>
      </w:r>
    </w:p>
    <w:p w:rsidR="00C219B4" w:rsidRPr="0055497A" w:rsidRDefault="00C219B4" w:rsidP="0055497A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55497A">
        <w:rPr>
          <w:rFonts w:ascii="Times New Roman" w:hAnsi="Times New Roman" w:cs="Times New Roman"/>
          <w:bCs/>
          <w:sz w:val="28"/>
          <w:szCs w:val="28"/>
        </w:rPr>
        <w:t>- проведение плановых проверок не реже одного раза в три года;</w:t>
      </w:r>
    </w:p>
    <w:p w:rsidR="00C219B4" w:rsidRPr="0055497A" w:rsidRDefault="00C219B4" w:rsidP="0055497A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55497A">
        <w:rPr>
          <w:rFonts w:ascii="Times New Roman" w:hAnsi="Times New Roman" w:cs="Times New Roman"/>
          <w:bCs/>
          <w:sz w:val="28"/>
          <w:szCs w:val="28"/>
        </w:rPr>
        <w:t>- проведение внеплановых проверок по письменным обращениям заявителя.</w:t>
      </w:r>
    </w:p>
    <w:p w:rsidR="00C219B4" w:rsidRPr="0055497A" w:rsidRDefault="00C219B4" w:rsidP="0055497A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55497A">
        <w:rPr>
          <w:rFonts w:ascii="Times New Roman" w:hAnsi="Times New Roman" w:cs="Times New Roman"/>
          <w:bCs/>
          <w:sz w:val="28"/>
          <w:szCs w:val="28"/>
        </w:rPr>
        <w:t>Для проверки соблюдения и исполнения должностными лицами местной администрации положений административного регламента решением местной администрации формируется комиссия.</w:t>
      </w:r>
    </w:p>
    <w:p w:rsidR="00C219B4" w:rsidRPr="0055497A" w:rsidRDefault="00C219B4" w:rsidP="0055497A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55497A">
        <w:rPr>
          <w:rFonts w:ascii="Times New Roman" w:hAnsi="Times New Roman" w:cs="Times New Roman"/>
          <w:bCs/>
          <w:sz w:val="28"/>
          <w:szCs w:val="28"/>
        </w:rPr>
        <w:t>В ходе текущего контроля проводятся комплексные и тематические проверки. При проведении комплексной проверки осуществляется контроль над предоставлением муниципальной услуги в целом, при проведении тематической проверки осуществляется контроль над осуществлением определенной административной процедуры.</w:t>
      </w:r>
    </w:p>
    <w:p w:rsidR="00C219B4" w:rsidRPr="0055497A" w:rsidRDefault="00C219B4" w:rsidP="0055497A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55497A">
        <w:rPr>
          <w:rFonts w:ascii="Times New Roman" w:hAnsi="Times New Roman" w:cs="Times New Roman"/>
          <w:bCs/>
          <w:sz w:val="28"/>
          <w:szCs w:val="28"/>
        </w:rPr>
        <w:t>4.4. По результатам проведенных проверок в случае выявления нарушений прав физических и (или) юридических лиц действиями (бездействием) должностных лиц местной администрации, участвующих в предоставлении муниципальной услуги, виновные лица привлекаются к ответственности в порядке, установленном законодательством Российской Федерации.</w:t>
      </w:r>
    </w:p>
    <w:p w:rsidR="00C219B4" w:rsidRPr="0055497A" w:rsidRDefault="00C219B4" w:rsidP="0055497A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55497A">
        <w:rPr>
          <w:rFonts w:ascii="Times New Roman" w:hAnsi="Times New Roman" w:cs="Times New Roman"/>
          <w:bCs/>
          <w:sz w:val="28"/>
          <w:szCs w:val="28"/>
        </w:rPr>
        <w:t>4.5. Контроль над предоставлением муниципальной услуги может осуществляться со стороны граждан, их объединений и организаций путем направления в адрес местной администрации:</w:t>
      </w:r>
    </w:p>
    <w:p w:rsidR="00C219B4" w:rsidRPr="0055497A" w:rsidRDefault="00C219B4" w:rsidP="0055497A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55497A">
        <w:rPr>
          <w:rFonts w:ascii="Times New Roman" w:hAnsi="Times New Roman" w:cs="Times New Roman"/>
          <w:bCs/>
          <w:sz w:val="28"/>
          <w:szCs w:val="28"/>
        </w:rPr>
        <w:t>- предложений о совершенствовании нормативных правовых актов, регламентирующих исполнение должностными лицами местной администрации муниципальной услуги;</w:t>
      </w:r>
    </w:p>
    <w:p w:rsidR="00C219B4" w:rsidRPr="0055497A" w:rsidRDefault="00C219B4" w:rsidP="0055497A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55497A">
        <w:rPr>
          <w:rFonts w:ascii="Times New Roman" w:hAnsi="Times New Roman" w:cs="Times New Roman"/>
          <w:bCs/>
          <w:sz w:val="28"/>
          <w:szCs w:val="28"/>
        </w:rPr>
        <w:t>- сообщений о нарушении законов и иных нормативных правовых актов, недостатках в работе должностных лиц местной администрации;</w:t>
      </w:r>
    </w:p>
    <w:p w:rsidR="00C219B4" w:rsidRPr="0055497A" w:rsidRDefault="00C219B4" w:rsidP="0055497A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55497A">
        <w:rPr>
          <w:rFonts w:ascii="Times New Roman" w:hAnsi="Times New Roman" w:cs="Times New Roman"/>
          <w:bCs/>
          <w:sz w:val="28"/>
          <w:szCs w:val="28"/>
        </w:rPr>
        <w:t>- жалоб по фактам нарушения должностными лицами местной администрации прав, свобод или законных интересов граждан.</w:t>
      </w:r>
    </w:p>
    <w:p w:rsidR="00C219B4" w:rsidRPr="0055497A" w:rsidRDefault="00C219B4" w:rsidP="0055497A">
      <w:pPr>
        <w:pStyle w:val="a"/>
      </w:pPr>
    </w:p>
    <w:p w:rsidR="00C219B4" w:rsidRPr="0055497A" w:rsidRDefault="00C219B4" w:rsidP="0055497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5497A">
        <w:rPr>
          <w:rFonts w:ascii="Times New Roman" w:hAnsi="Times New Roman" w:cs="Times New Roman"/>
          <w:sz w:val="28"/>
          <w:szCs w:val="28"/>
          <w:lang w:eastAsia="ar-SA"/>
        </w:rPr>
        <w:t>V. Д</w:t>
      </w:r>
      <w:r w:rsidRPr="0055497A">
        <w:rPr>
          <w:rFonts w:ascii="Times New Roman" w:hAnsi="Times New Roman" w:cs="Times New Roman"/>
          <w:bCs/>
          <w:sz w:val="28"/>
          <w:szCs w:val="28"/>
        </w:rPr>
        <w:t>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C219B4" w:rsidRPr="0055497A" w:rsidRDefault="00C219B4" w:rsidP="0055497A">
      <w:pPr>
        <w:pStyle w:val="BodyText"/>
        <w:tabs>
          <w:tab w:val="left" w:pos="900"/>
        </w:tabs>
        <w:spacing w:after="0"/>
        <w:jc w:val="both"/>
        <w:rPr>
          <w:sz w:val="28"/>
          <w:szCs w:val="28"/>
          <w:lang w:eastAsia="en-US"/>
        </w:rPr>
      </w:pPr>
    </w:p>
    <w:p w:rsidR="00C219B4" w:rsidRPr="0055497A" w:rsidRDefault="00C219B4" w:rsidP="0055497A">
      <w:pPr>
        <w:pStyle w:val="BodyText"/>
        <w:tabs>
          <w:tab w:val="left" w:pos="900"/>
        </w:tabs>
        <w:spacing w:after="0"/>
        <w:ind w:firstLine="567"/>
        <w:jc w:val="both"/>
        <w:rPr>
          <w:sz w:val="28"/>
          <w:szCs w:val="28"/>
        </w:rPr>
      </w:pPr>
      <w:r w:rsidRPr="0055497A">
        <w:rPr>
          <w:bCs/>
          <w:sz w:val="28"/>
          <w:szCs w:val="28"/>
        </w:rPr>
        <w:t>5.1.</w:t>
      </w:r>
      <w:r w:rsidRPr="0055497A">
        <w:rPr>
          <w:b/>
          <w:bCs/>
          <w:sz w:val="28"/>
          <w:szCs w:val="28"/>
        </w:rPr>
        <w:t xml:space="preserve"> </w:t>
      </w:r>
      <w:r w:rsidRPr="0055497A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C219B4" w:rsidRPr="0055497A" w:rsidRDefault="00C219B4" w:rsidP="0055497A">
      <w:pPr>
        <w:pStyle w:val="BodyText"/>
        <w:tabs>
          <w:tab w:val="left" w:pos="900"/>
        </w:tabs>
        <w:spacing w:after="0"/>
        <w:ind w:firstLine="540"/>
        <w:jc w:val="both"/>
        <w:rPr>
          <w:sz w:val="28"/>
          <w:szCs w:val="28"/>
        </w:rPr>
      </w:pPr>
      <w:r w:rsidRPr="0055497A">
        <w:rPr>
          <w:sz w:val="28"/>
          <w:szCs w:val="28"/>
        </w:rPr>
        <w:t>1) нарушение срока регистрации заявления (запроса) заявителя о предоставлении муниципальной услуги;</w:t>
      </w:r>
    </w:p>
    <w:p w:rsidR="00C219B4" w:rsidRPr="0055497A" w:rsidRDefault="00C219B4" w:rsidP="0055497A">
      <w:pPr>
        <w:pStyle w:val="BodyText"/>
        <w:tabs>
          <w:tab w:val="left" w:pos="900"/>
        </w:tabs>
        <w:spacing w:after="0"/>
        <w:ind w:firstLine="540"/>
        <w:jc w:val="both"/>
        <w:rPr>
          <w:sz w:val="28"/>
          <w:szCs w:val="28"/>
        </w:rPr>
      </w:pPr>
      <w:r w:rsidRPr="0055497A">
        <w:rPr>
          <w:sz w:val="28"/>
          <w:szCs w:val="28"/>
        </w:rPr>
        <w:t>2) нарушение срока предоставления муниципальной услуги;</w:t>
      </w:r>
    </w:p>
    <w:p w:rsidR="00C219B4" w:rsidRPr="0055497A" w:rsidRDefault="00C219B4" w:rsidP="0055497A">
      <w:pPr>
        <w:pStyle w:val="BodyText"/>
        <w:tabs>
          <w:tab w:val="left" w:pos="900"/>
        </w:tabs>
        <w:spacing w:after="0"/>
        <w:ind w:firstLine="540"/>
        <w:jc w:val="both"/>
        <w:rPr>
          <w:sz w:val="28"/>
          <w:szCs w:val="28"/>
        </w:rPr>
      </w:pPr>
      <w:r w:rsidRPr="0055497A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C219B4" w:rsidRPr="0055497A" w:rsidRDefault="00C219B4" w:rsidP="0055497A">
      <w:pPr>
        <w:pStyle w:val="BodyText"/>
        <w:tabs>
          <w:tab w:val="left" w:pos="900"/>
        </w:tabs>
        <w:spacing w:after="0"/>
        <w:ind w:firstLine="540"/>
        <w:jc w:val="both"/>
        <w:rPr>
          <w:sz w:val="28"/>
          <w:szCs w:val="28"/>
        </w:rPr>
      </w:pPr>
      <w:r w:rsidRPr="0055497A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:rsidR="00C219B4" w:rsidRPr="0055497A" w:rsidRDefault="00C219B4" w:rsidP="0055497A">
      <w:pPr>
        <w:pStyle w:val="BodyText"/>
        <w:tabs>
          <w:tab w:val="left" w:pos="900"/>
        </w:tabs>
        <w:spacing w:after="0"/>
        <w:ind w:firstLine="540"/>
        <w:jc w:val="both"/>
        <w:rPr>
          <w:sz w:val="28"/>
          <w:szCs w:val="28"/>
        </w:rPr>
      </w:pPr>
      <w:r w:rsidRPr="0055497A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C219B4" w:rsidRPr="0055497A" w:rsidRDefault="00C219B4" w:rsidP="0055497A">
      <w:pPr>
        <w:pStyle w:val="BodyText"/>
        <w:tabs>
          <w:tab w:val="left" w:pos="900"/>
        </w:tabs>
        <w:spacing w:after="0"/>
        <w:ind w:firstLine="540"/>
        <w:jc w:val="both"/>
        <w:rPr>
          <w:sz w:val="28"/>
          <w:szCs w:val="28"/>
        </w:rPr>
      </w:pPr>
      <w:r w:rsidRPr="0055497A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C219B4" w:rsidRPr="0055497A" w:rsidRDefault="00C219B4" w:rsidP="0055497A">
      <w:pPr>
        <w:pStyle w:val="BodyText"/>
        <w:tabs>
          <w:tab w:val="left" w:pos="900"/>
        </w:tabs>
        <w:spacing w:after="0"/>
        <w:ind w:firstLine="540"/>
        <w:jc w:val="both"/>
        <w:rPr>
          <w:sz w:val="28"/>
          <w:szCs w:val="28"/>
        </w:rPr>
      </w:pPr>
      <w:r w:rsidRPr="0055497A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219B4" w:rsidRPr="0055497A" w:rsidRDefault="00C219B4" w:rsidP="0055497A">
      <w:pPr>
        <w:pStyle w:val="BodyText"/>
        <w:tabs>
          <w:tab w:val="left" w:pos="900"/>
        </w:tabs>
        <w:spacing w:after="0"/>
        <w:ind w:firstLine="540"/>
        <w:jc w:val="both"/>
        <w:rPr>
          <w:sz w:val="28"/>
          <w:szCs w:val="28"/>
        </w:rPr>
      </w:pPr>
      <w:r w:rsidRPr="0055497A">
        <w:rPr>
          <w:sz w:val="28"/>
          <w:szCs w:val="28"/>
        </w:rPr>
        <w:t>5.2. Жалоба подается в письменной форме на бумажном носителе, в электронной форме в местную администрацию. Жалобы на решения, принятые руководителем органа предоставляющего муниципальную услугу подаются в вышестоящий орган, либо в случае его отсутствия рассматривается руководителем органа, предоставляющего муниципальную услугу</w:t>
      </w:r>
    </w:p>
    <w:p w:rsidR="00C219B4" w:rsidRPr="0055497A" w:rsidRDefault="00C219B4" w:rsidP="0055497A">
      <w:pPr>
        <w:pStyle w:val="BodyText"/>
        <w:tabs>
          <w:tab w:val="left" w:pos="900"/>
        </w:tabs>
        <w:spacing w:after="0"/>
        <w:ind w:firstLine="540"/>
        <w:jc w:val="both"/>
        <w:rPr>
          <w:sz w:val="28"/>
          <w:szCs w:val="28"/>
        </w:rPr>
      </w:pPr>
      <w:r w:rsidRPr="0055497A">
        <w:rPr>
          <w:sz w:val="28"/>
          <w:szCs w:val="28"/>
        </w:rPr>
        <w:t>Жалоба может быть направлена по почте, с использованием официального сайта местной администрации, а также может быть принята при личном приеме заявителя руководителем местной администрации. Жалобы на решения, принятые руководителем органа предоставляющего муниципальную услугу можно подать с использованием информационно-телекомуникационной сети Интернет, а также единого портала государственных и муниципальных услуг.</w:t>
      </w:r>
    </w:p>
    <w:p w:rsidR="00C219B4" w:rsidRPr="0055497A" w:rsidRDefault="00C219B4" w:rsidP="0055497A">
      <w:pPr>
        <w:pStyle w:val="BodyText"/>
        <w:tabs>
          <w:tab w:val="left" w:pos="900"/>
        </w:tabs>
        <w:spacing w:after="0"/>
        <w:ind w:firstLine="540"/>
        <w:jc w:val="both"/>
        <w:rPr>
          <w:sz w:val="28"/>
          <w:szCs w:val="28"/>
        </w:rPr>
      </w:pPr>
      <w:r w:rsidRPr="0055497A">
        <w:rPr>
          <w:sz w:val="28"/>
          <w:szCs w:val="28"/>
        </w:rPr>
        <w:t>Жалоба должна содержать:</w:t>
      </w:r>
    </w:p>
    <w:p w:rsidR="00C219B4" w:rsidRPr="0055497A" w:rsidRDefault="00C219B4" w:rsidP="0055497A">
      <w:pPr>
        <w:pStyle w:val="BodyText"/>
        <w:tabs>
          <w:tab w:val="left" w:pos="900"/>
        </w:tabs>
        <w:spacing w:after="0"/>
        <w:ind w:firstLine="540"/>
        <w:jc w:val="both"/>
        <w:rPr>
          <w:sz w:val="28"/>
          <w:szCs w:val="28"/>
        </w:rPr>
      </w:pPr>
      <w:r w:rsidRPr="0055497A">
        <w:rPr>
          <w:sz w:val="28"/>
          <w:szCs w:val="28"/>
        </w:rPr>
        <w:t>1) наименование органа, предоставляющего муниципальную услугу, должностного лица, либо муниципального служащего, решения и действия (бездействие) которых обжалуются;</w:t>
      </w:r>
    </w:p>
    <w:p w:rsidR="00C219B4" w:rsidRPr="0055497A" w:rsidRDefault="00C219B4" w:rsidP="0055497A">
      <w:pPr>
        <w:pStyle w:val="BodyText"/>
        <w:tabs>
          <w:tab w:val="left" w:pos="900"/>
        </w:tabs>
        <w:spacing w:after="0"/>
        <w:ind w:firstLine="540"/>
        <w:jc w:val="both"/>
        <w:rPr>
          <w:sz w:val="28"/>
          <w:szCs w:val="28"/>
        </w:rPr>
      </w:pPr>
      <w:r w:rsidRPr="0055497A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219B4" w:rsidRPr="0055497A" w:rsidRDefault="00C219B4" w:rsidP="0055497A">
      <w:pPr>
        <w:pStyle w:val="BodyText"/>
        <w:tabs>
          <w:tab w:val="left" w:pos="900"/>
        </w:tabs>
        <w:spacing w:after="0"/>
        <w:ind w:firstLine="540"/>
        <w:jc w:val="both"/>
        <w:rPr>
          <w:sz w:val="28"/>
          <w:szCs w:val="28"/>
        </w:rPr>
      </w:pPr>
      <w:r w:rsidRPr="0055497A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лица, либо муниципального служащего;</w:t>
      </w:r>
    </w:p>
    <w:p w:rsidR="00C219B4" w:rsidRPr="0055497A" w:rsidRDefault="00C219B4" w:rsidP="0055497A">
      <w:pPr>
        <w:pStyle w:val="BodyText"/>
        <w:tabs>
          <w:tab w:val="left" w:pos="900"/>
        </w:tabs>
        <w:spacing w:after="0"/>
        <w:ind w:firstLine="540"/>
        <w:jc w:val="both"/>
        <w:rPr>
          <w:sz w:val="28"/>
          <w:szCs w:val="28"/>
        </w:rPr>
      </w:pPr>
      <w:r w:rsidRPr="0055497A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219B4" w:rsidRPr="0055497A" w:rsidRDefault="00C219B4" w:rsidP="0055497A">
      <w:pPr>
        <w:pStyle w:val="BodyText"/>
        <w:tabs>
          <w:tab w:val="left" w:pos="900"/>
        </w:tabs>
        <w:spacing w:after="0"/>
        <w:ind w:firstLine="540"/>
        <w:jc w:val="both"/>
        <w:rPr>
          <w:sz w:val="28"/>
          <w:szCs w:val="28"/>
        </w:rPr>
      </w:pPr>
      <w:r w:rsidRPr="0055497A">
        <w:rPr>
          <w:sz w:val="28"/>
          <w:szCs w:val="28"/>
        </w:rPr>
        <w:t>5.3. Жалоба, поступившая в местную администрацию подлежит рассмотрению в течение пятнадцати рабочих дней со дня ее регистрации, а в случае обжалования отказа местной администрации,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219B4" w:rsidRPr="0055497A" w:rsidRDefault="00C219B4" w:rsidP="0055497A">
      <w:pPr>
        <w:pStyle w:val="BodyText"/>
        <w:tabs>
          <w:tab w:val="left" w:pos="900"/>
        </w:tabs>
        <w:spacing w:after="0"/>
        <w:ind w:firstLine="540"/>
        <w:jc w:val="both"/>
        <w:rPr>
          <w:sz w:val="28"/>
          <w:szCs w:val="28"/>
        </w:rPr>
      </w:pPr>
      <w:r w:rsidRPr="0055497A">
        <w:rPr>
          <w:sz w:val="28"/>
          <w:szCs w:val="28"/>
        </w:rPr>
        <w:t>5.4. По результатам рассмотрения жалобы местная администрация принимает одно из следующих решений:</w:t>
      </w:r>
    </w:p>
    <w:p w:rsidR="00C219B4" w:rsidRPr="0055497A" w:rsidRDefault="00C219B4" w:rsidP="0055497A">
      <w:pPr>
        <w:pStyle w:val="BodyText"/>
        <w:tabs>
          <w:tab w:val="left" w:pos="900"/>
        </w:tabs>
        <w:spacing w:after="0"/>
        <w:ind w:firstLine="540"/>
        <w:jc w:val="both"/>
        <w:rPr>
          <w:sz w:val="28"/>
          <w:szCs w:val="28"/>
        </w:rPr>
      </w:pPr>
      <w:r w:rsidRPr="0055497A">
        <w:rPr>
          <w:sz w:val="28"/>
          <w:szCs w:val="28"/>
        </w:rPr>
        <w:t>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актами, а также в иных формах;</w:t>
      </w:r>
    </w:p>
    <w:p w:rsidR="00C219B4" w:rsidRPr="0055497A" w:rsidRDefault="00C219B4" w:rsidP="0055497A">
      <w:pPr>
        <w:pStyle w:val="BodyText"/>
        <w:tabs>
          <w:tab w:val="left" w:pos="900"/>
        </w:tabs>
        <w:spacing w:after="0"/>
        <w:ind w:firstLine="540"/>
        <w:jc w:val="both"/>
        <w:rPr>
          <w:sz w:val="28"/>
          <w:szCs w:val="28"/>
        </w:rPr>
      </w:pPr>
      <w:r w:rsidRPr="0055497A">
        <w:rPr>
          <w:sz w:val="28"/>
          <w:szCs w:val="28"/>
        </w:rPr>
        <w:t>отказывает в удовлетворении жалобы.</w:t>
      </w:r>
    </w:p>
    <w:p w:rsidR="00C219B4" w:rsidRPr="0055497A" w:rsidRDefault="00C219B4" w:rsidP="0055497A">
      <w:pPr>
        <w:pStyle w:val="BodyText"/>
        <w:tabs>
          <w:tab w:val="left" w:pos="900"/>
        </w:tabs>
        <w:spacing w:after="0"/>
        <w:ind w:firstLine="540"/>
        <w:jc w:val="both"/>
        <w:rPr>
          <w:sz w:val="28"/>
          <w:szCs w:val="28"/>
        </w:rPr>
      </w:pPr>
      <w:r w:rsidRPr="0055497A">
        <w:rPr>
          <w:sz w:val="28"/>
          <w:szCs w:val="28"/>
        </w:rPr>
        <w:t>5.5. Не позднее дня, следующего за днем принятия решения, указанного в пункте 5.4.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219B4" w:rsidRPr="0055497A" w:rsidRDefault="00C219B4" w:rsidP="0055497A">
      <w:pPr>
        <w:pStyle w:val="BodyText"/>
        <w:tabs>
          <w:tab w:val="left" w:pos="900"/>
        </w:tabs>
        <w:spacing w:after="0"/>
        <w:ind w:firstLine="540"/>
        <w:jc w:val="both"/>
        <w:rPr>
          <w:sz w:val="28"/>
          <w:szCs w:val="28"/>
        </w:rPr>
      </w:pPr>
      <w:r w:rsidRPr="0055497A">
        <w:rPr>
          <w:sz w:val="28"/>
          <w:szCs w:val="28"/>
        </w:rPr>
        <w:t>5.6.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C219B4" w:rsidRPr="0055497A" w:rsidRDefault="00C219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19B4" w:rsidRPr="0055497A" w:rsidRDefault="00C219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19B4" w:rsidRPr="0055497A" w:rsidRDefault="00C219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19B4" w:rsidRPr="0055497A" w:rsidRDefault="00C219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19B4" w:rsidRPr="0055497A" w:rsidRDefault="00C219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19B4" w:rsidRPr="0055497A" w:rsidRDefault="00C219B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5497A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C219B4" w:rsidRPr="0055497A" w:rsidRDefault="00C219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5497A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C219B4" w:rsidRPr="0055497A" w:rsidRDefault="00C219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5497A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</w:p>
    <w:p w:rsidR="00C219B4" w:rsidRPr="0055497A" w:rsidRDefault="00C219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5497A">
        <w:rPr>
          <w:rFonts w:ascii="Times New Roman" w:hAnsi="Times New Roman" w:cs="Times New Roman"/>
          <w:sz w:val="28"/>
          <w:szCs w:val="28"/>
        </w:rPr>
        <w:t>услуги "Предоставление информации</w:t>
      </w:r>
    </w:p>
    <w:p w:rsidR="00C219B4" w:rsidRPr="0055497A" w:rsidRDefault="00C219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5497A">
        <w:rPr>
          <w:rFonts w:ascii="Times New Roman" w:hAnsi="Times New Roman" w:cs="Times New Roman"/>
          <w:sz w:val="28"/>
          <w:szCs w:val="28"/>
        </w:rPr>
        <w:t>о порядке предоставления</w:t>
      </w:r>
    </w:p>
    <w:p w:rsidR="00C219B4" w:rsidRPr="0055497A" w:rsidRDefault="00C219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5497A">
        <w:rPr>
          <w:rFonts w:ascii="Times New Roman" w:hAnsi="Times New Roman" w:cs="Times New Roman"/>
          <w:sz w:val="28"/>
          <w:szCs w:val="28"/>
        </w:rPr>
        <w:t>жилищно-коммунальных услуг"</w:t>
      </w:r>
    </w:p>
    <w:p w:rsidR="00C219B4" w:rsidRPr="0055497A" w:rsidRDefault="00C219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19B4" w:rsidRPr="0055497A" w:rsidRDefault="00C219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256"/>
      <w:bookmarkEnd w:id="4"/>
      <w:r w:rsidRPr="0055497A">
        <w:rPr>
          <w:rFonts w:ascii="Times New Roman" w:hAnsi="Times New Roman" w:cs="Times New Roman"/>
          <w:sz w:val="28"/>
          <w:szCs w:val="28"/>
        </w:rPr>
        <w:t>БЛОК-СХЕМА</w:t>
      </w:r>
    </w:p>
    <w:p w:rsidR="00C219B4" w:rsidRPr="0055497A" w:rsidRDefault="00C219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497A">
        <w:rPr>
          <w:rFonts w:ascii="Times New Roman" w:hAnsi="Times New Roman" w:cs="Times New Roman"/>
          <w:sz w:val="28"/>
          <w:szCs w:val="28"/>
        </w:rPr>
        <w:t>ПРЕДОСТАВЛЕНИЯ МУНИЦИПАЛЬНОЙ УСЛУГИ "ПРЕДОСТАВЛЕНИЕ</w:t>
      </w:r>
    </w:p>
    <w:p w:rsidR="00C219B4" w:rsidRPr="0055497A" w:rsidRDefault="00C219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497A">
        <w:rPr>
          <w:rFonts w:ascii="Times New Roman" w:hAnsi="Times New Roman" w:cs="Times New Roman"/>
          <w:sz w:val="28"/>
          <w:szCs w:val="28"/>
        </w:rPr>
        <w:t>ИНФОРМАЦИИ О ПОРЯДКЕ ПРЕДОСТАВЛЕНИЯ</w:t>
      </w:r>
    </w:p>
    <w:p w:rsidR="00C219B4" w:rsidRPr="0055497A" w:rsidRDefault="00C219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497A">
        <w:rPr>
          <w:rFonts w:ascii="Times New Roman" w:hAnsi="Times New Roman" w:cs="Times New Roman"/>
          <w:sz w:val="28"/>
          <w:szCs w:val="28"/>
        </w:rPr>
        <w:t>ЖИЛИЩНО-КОММУНАЛЬНЫХ УСЛУГ"</w:t>
      </w:r>
    </w:p>
    <w:p w:rsidR="00C219B4" w:rsidRPr="0055497A" w:rsidRDefault="00C219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19B4" w:rsidRPr="0055497A" w:rsidRDefault="00C219B4" w:rsidP="008F49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497A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C219B4" w:rsidRDefault="00C219B4" w:rsidP="001C27AE">
      <w:pPr>
        <w:pStyle w:val="ConsPlusNormal"/>
        <w:ind w:left="4536"/>
        <w:outlineLvl w:val="1"/>
        <w:rPr>
          <w:rFonts w:ascii="Times New Roman" w:hAnsi="Times New Roman" w:cs="Times New Roman"/>
          <w:sz w:val="28"/>
          <w:szCs w:val="28"/>
        </w:rPr>
      </w:pPr>
    </w:p>
    <w:p w:rsidR="00C219B4" w:rsidRDefault="00C219B4" w:rsidP="001C27AE">
      <w:pPr>
        <w:pStyle w:val="ConsPlusNormal"/>
        <w:ind w:left="4536"/>
        <w:outlineLvl w:val="1"/>
        <w:rPr>
          <w:rFonts w:ascii="Times New Roman" w:hAnsi="Times New Roman" w:cs="Times New Roman"/>
          <w:sz w:val="28"/>
          <w:szCs w:val="28"/>
        </w:rPr>
      </w:pPr>
    </w:p>
    <w:p w:rsidR="00C219B4" w:rsidRDefault="00C219B4" w:rsidP="001C27AE">
      <w:pPr>
        <w:pStyle w:val="ConsPlusNormal"/>
        <w:ind w:left="4536"/>
        <w:outlineLvl w:val="1"/>
        <w:rPr>
          <w:rFonts w:ascii="Times New Roman" w:hAnsi="Times New Roman" w:cs="Times New Roman"/>
          <w:sz w:val="28"/>
          <w:szCs w:val="28"/>
        </w:rPr>
      </w:pPr>
    </w:p>
    <w:p w:rsidR="00C219B4" w:rsidRPr="0055497A" w:rsidRDefault="00C219B4" w:rsidP="001C27AE">
      <w:pPr>
        <w:pStyle w:val="ConsPlusNormal"/>
        <w:ind w:left="4536"/>
        <w:outlineLvl w:val="1"/>
        <w:rPr>
          <w:rFonts w:ascii="Times New Roman" w:hAnsi="Times New Roman" w:cs="Times New Roman"/>
          <w:sz w:val="28"/>
          <w:szCs w:val="28"/>
        </w:rPr>
      </w:pPr>
    </w:p>
    <w:p w:rsidR="00C219B4" w:rsidRDefault="00C219B4" w:rsidP="001C27AE">
      <w:pPr>
        <w:pStyle w:val="ConsPlusNormal"/>
        <w:ind w:left="4536"/>
        <w:outlineLvl w:val="1"/>
        <w:rPr>
          <w:rFonts w:ascii="Times New Roman" w:hAnsi="Times New Roman" w:cs="Times New Roman"/>
          <w:sz w:val="28"/>
          <w:szCs w:val="28"/>
        </w:rPr>
      </w:pPr>
    </w:p>
    <w:p w:rsidR="00C219B4" w:rsidRDefault="00C219B4" w:rsidP="001C27AE">
      <w:pPr>
        <w:pStyle w:val="ConsPlusNormal"/>
        <w:ind w:left="4536"/>
        <w:outlineLvl w:val="1"/>
        <w:rPr>
          <w:rFonts w:ascii="Times New Roman" w:hAnsi="Times New Roman" w:cs="Times New Roman"/>
          <w:sz w:val="28"/>
          <w:szCs w:val="28"/>
        </w:rPr>
      </w:pPr>
    </w:p>
    <w:p w:rsidR="00C219B4" w:rsidRDefault="00C219B4" w:rsidP="001C27AE">
      <w:pPr>
        <w:pStyle w:val="ConsPlusNormal"/>
        <w:ind w:left="4536"/>
        <w:outlineLvl w:val="1"/>
        <w:rPr>
          <w:rFonts w:ascii="Times New Roman" w:hAnsi="Times New Roman" w:cs="Times New Roman"/>
          <w:sz w:val="28"/>
          <w:szCs w:val="28"/>
        </w:rPr>
      </w:pPr>
    </w:p>
    <w:p w:rsidR="00C219B4" w:rsidRDefault="00C219B4" w:rsidP="001C27AE">
      <w:pPr>
        <w:pStyle w:val="ConsPlusNormal"/>
        <w:ind w:left="4536"/>
        <w:outlineLvl w:val="1"/>
        <w:rPr>
          <w:rFonts w:ascii="Times New Roman" w:hAnsi="Times New Roman" w:cs="Times New Roman"/>
          <w:sz w:val="28"/>
          <w:szCs w:val="28"/>
        </w:rPr>
      </w:pPr>
    </w:p>
    <w:p w:rsidR="00C219B4" w:rsidRDefault="00C219B4" w:rsidP="001C27AE">
      <w:pPr>
        <w:pStyle w:val="ConsPlusNormal"/>
        <w:ind w:left="4536"/>
        <w:outlineLvl w:val="1"/>
        <w:rPr>
          <w:rFonts w:ascii="Times New Roman" w:hAnsi="Times New Roman" w:cs="Times New Roman"/>
          <w:sz w:val="28"/>
          <w:szCs w:val="28"/>
        </w:rPr>
      </w:pPr>
    </w:p>
    <w:p w:rsidR="00C219B4" w:rsidRDefault="00C219B4" w:rsidP="001C27AE">
      <w:pPr>
        <w:pStyle w:val="ConsPlusNormal"/>
        <w:ind w:left="4536"/>
        <w:outlineLvl w:val="1"/>
        <w:rPr>
          <w:rFonts w:ascii="Times New Roman" w:hAnsi="Times New Roman" w:cs="Times New Roman"/>
          <w:sz w:val="28"/>
          <w:szCs w:val="28"/>
        </w:rPr>
      </w:pPr>
    </w:p>
    <w:p w:rsidR="00C219B4" w:rsidRDefault="00C219B4" w:rsidP="001C27AE">
      <w:pPr>
        <w:pStyle w:val="ConsPlusNormal"/>
        <w:ind w:left="4536"/>
        <w:outlineLvl w:val="1"/>
        <w:rPr>
          <w:rFonts w:ascii="Times New Roman" w:hAnsi="Times New Roman" w:cs="Times New Roman"/>
          <w:sz w:val="28"/>
          <w:szCs w:val="28"/>
        </w:rPr>
      </w:pPr>
    </w:p>
    <w:p w:rsidR="00C219B4" w:rsidRDefault="00C219B4" w:rsidP="001C27AE">
      <w:pPr>
        <w:pStyle w:val="ConsPlusNormal"/>
        <w:ind w:left="4536"/>
        <w:outlineLvl w:val="1"/>
        <w:rPr>
          <w:rFonts w:ascii="Times New Roman" w:hAnsi="Times New Roman" w:cs="Times New Roman"/>
          <w:sz w:val="28"/>
          <w:szCs w:val="28"/>
        </w:rPr>
      </w:pPr>
    </w:p>
    <w:p w:rsidR="00C219B4" w:rsidRDefault="00C219B4" w:rsidP="001C27AE">
      <w:pPr>
        <w:pStyle w:val="ConsPlusNormal"/>
        <w:ind w:left="4536"/>
        <w:outlineLvl w:val="1"/>
        <w:rPr>
          <w:rFonts w:ascii="Times New Roman" w:hAnsi="Times New Roman" w:cs="Times New Roman"/>
          <w:sz w:val="28"/>
          <w:szCs w:val="28"/>
        </w:rPr>
      </w:pPr>
    </w:p>
    <w:p w:rsidR="00C219B4" w:rsidRDefault="00C219B4" w:rsidP="001C27AE">
      <w:pPr>
        <w:pStyle w:val="ConsPlusNormal"/>
        <w:ind w:left="4536"/>
        <w:outlineLvl w:val="1"/>
        <w:rPr>
          <w:rFonts w:ascii="Times New Roman" w:hAnsi="Times New Roman" w:cs="Times New Roman"/>
          <w:sz w:val="28"/>
          <w:szCs w:val="28"/>
        </w:rPr>
      </w:pPr>
    </w:p>
    <w:p w:rsidR="00C219B4" w:rsidRDefault="00C219B4" w:rsidP="001C27AE">
      <w:pPr>
        <w:pStyle w:val="ConsPlusNormal"/>
        <w:ind w:left="4536"/>
        <w:outlineLvl w:val="1"/>
        <w:rPr>
          <w:rFonts w:ascii="Times New Roman" w:hAnsi="Times New Roman" w:cs="Times New Roman"/>
          <w:sz w:val="28"/>
          <w:szCs w:val="28"/>
        </w:rPr>
      </w:pPr>
    </w:p>
    <w:p w:rsidR="00C219B4" w:rsidRDefault="00C219B4" w:rsidP="001C27AE">
      <w:pPr>
        <w:pStyle w:val="ConsPlusNormal"/>
        <w:ind w:left="4536"/>
        <w:outlineLvl w:val="1"/>
        <w:rPr>
          <w:rFonts w:ascii="Times New Roman" w:hAnsi="Times New Roman" w:cs="Times New Roman"/>
          <w:sz w:val="28"/>
          <w:szCs w:val="28"/>
        </w:rPr>
      </w:pPr>
    </w:p>
    <w:p w:rsidR="00C219B4" w:rsidRDefault="00C219B4" w:rsidP="001C27AE">
      <w:pPr>
        <w:pStyle w:val="ConsPlusNormal"/>
        <w:ind w:left="4536"/>
        <w:outlineLvl w:val="1"/>
        <w:rPr>
          <w:rFonts w:ascii="Times New Roman" w:hAnsi="Times New Roman" w:cs="Times New Roman"/>
          <w:sz w:val="28"/>
          <w:szCs w:val="28"/>
        </w:rPr>
      </w:pPr>
    </w:p>
    <w:p w:rsidR="00C219B4" w:rsidRDefault="00C219B4" w:rsidP="001C27AE">
      <w:pPr>
        <w:pStyle w:val="ConsPlusNormal"/>
        <w:ind w:left="4536"/>
        <w:outlineLvl w:val="1"/>
        <w:rPr>
          <w:rFonts w:ascii="Times New Roman" w:hAnsi="Times New Roman" w:cs="Times New Roman"/>
          <w:sz w:val="28"/>
          <w:szCs w:val="28"/>
        </w:rPr>
      </w:pPr>
    </w:p>
    <w:p w:rsidR="00C219B4" w:rsidRDefault="00C219B4" w:rsidP="001C27AE">
      <w:pPr>
        <w:pStyle w:val="ConsPlusNormal"/>
        <w:ind w:left="4536"/>
        <w:outlineLvl w:val="1"/>
        <w:rPr>
          <w:rFonts w:ascii="Times New Roman" w:hAnsi="Times New Roman" w:cs="Times New Roman"/>
          <w:sz w:val="28"/>
          <w:szCs w:val="28"/>
        </w:rPr>
      </w:pPr>
    </w:p>
    <w:p w:rsidR="00C219B4" w:rsidRDefault="00C219B4" w:rsidP="001C27AE">
      <w:pPr>
        <w:pStyle w:val="ConsPlusNormal"/>
        <w:ind w:left="4536"/>
        <w:outlineLvl w:val="1"/>
        <w:rPr>
          <w:rFonts w:ascii="Times New Roman" w:hAnsi="Times New Roman" w:cs="Times New Roman"/>
          <w:sz w:val="28"/>
          <w:szCs w:val="28"/>
        </w:rPr>
      </w:pPr>
    </w:p>
    <w:p w:rsidR="00C219B4" w:rsidRDefault="00C219B4" w:rsidP="001C27AE">
      <w:pPr>
        <w:pStyle w:val="ConsPlusNormal"/>
        <w:ind w:left="4536"/>
        <w:outlineLvl w:val="1"/>
        <w:rPr>
          <w:rFonts w:ascii="Times New Roman" w:hAnsi="Times New Roman" w:cs="Times New Roman"/>
          <w:sz w:val="28"/>
          <w:szCs w:val="28"/>
        </w:rPr>
      </w:pPr>
    </w:p>
    <w:p w:rsidR="00C219B4" w:rsidRDefault="00C219B4" w:rsidP="001C27AE">
      <w:pPr>
        <w:pStyle w:val="ConsPlusNormal"/>
        <w:ind w:left="4536"/>
        <w:outlineLvl w:val="1"/>
        <w:rPr>
          <w:rFonts w:ascii="Times New Roman" w:hAnsi="Times New Roman" w:cs="Times New Roman"/>
          <w:sz w:val="28"/>
          <w:szCs w:val="28"/>
        </w:rPr>
      </w:pPr>
    </w:p>
    <w:p w:rsidR="00C219B4" w:rsidRDefault="00C219B4" w:rsidP="001C27AE">
      <w:pPr>
        <w:pStyle w:val="ConsPlusNormal"/>
        <w:ind w:left="4536"/>
        <w:outlineLvl w:val="1"/>
        <w:rPr>
          <w:rFonts w:ascii="Times New Roman" w:hAnsi="Times New Roman" w:cs="Times New Roman"/>
          <w:sz w:val="28"/>
          <w:szCs w:val="28"/>
        </w:rPr>
      </w:pPr>
    </w:p>
    <w:p w:rsidR="00C219B4" w:rsidRDefault="00C219B4" w:rsidP="001C27AE">
      <w:pPr>
        <w:pStyle w:val="ConsPlusNormal"/>
        <w:ind w:left="4536"/>
        <w:outlineLvl w:val="1"/>
        <w:rPr>
          <w:rFonts w:ascii="Times New Roman" w:hAnsi="Times New Roman" w:cs="Times New Roman"/>
          <w:sz w:val="28"/>
          <w:szCs w:val="28"/>
        </w:rPr>
      </w:pPr>
    </w:p>
    <w:p w:rsidR="00C219B4" w:rsidRDefault="00C219B4" w:rsidP="001C27AE">
      <w:pPr>
        <w:pStyle w:val="ConsPlusNormal"/>
        <w:ind w:left="4536"/>
        <w:outlineLvl w:val="1"/>
        <w:rPr>
          <w:rFonts w:ascii="Times New Roman" w:hAnsi="Times New Roman" w:cs="Times New Roman"/>
          <w:sz w:val="28"/>
          <w:szCs w:val="28"/>
        </w:rPr>
      </w:pPr>
    </w:p>
    <w:p w:rsidR="00C219B4" w:rsidRDefault="00C219B4" w:rsidP="001C27AE">
      <w:pPr>
        <w:pStyle w:val="ConsPlusNormal"/>
        <w:ind w:left="4536"/>
        <w:outlineLvl w:val="1"/>
        <w:rPr>
          <w:rFonts w:ascii="Times New Roman" w:hAnsi="Times New Roman" w:cs="Times New Roman"/>
          <w:sz w:val="28"/>
          <w:szCs w:val="28"/>
        </w:rPr>
      </w:pPr>
    </w:p>
    <w:p w:rsidR="00C219B4" w:rsidRDefault="00C219B4" w:rsidP="001C27AE">
      <w:pPr>
        <w:pStyle w:val="ConsPlusNormal"/>
        <w:ind w:left="4536"/>
        <w:outlineLvl w:val="1"/>
        <w:rPr>
          <w:rFonts w:ascii="Times New Roman" w:hAnsi="Times New Roman" w:cs="Times New Roman"/>
          <w:sz w:val="28"/>
          <w:szCs w:val="28"/>
        </w:rPr>
      </w:pPr>
    </w:p>
    <w:p w:rsidR="00C219B4" w:rsidRDefault="00C219B4" w:rsidP="001C27AE">
      <w:pPr>
        <w:pStyle w:val="ConsPlusNormal"/>
        <w:ind w:left="4536"/>
        <w:outlineLvl w:val="1"/>
        <w:rPr>
          <w:rFonts w:ascii="Times New Roman" w:hAnsi="Times New Roman" w:cs="Times New Roman"/>
          <w:sz w:val="28"/>
          <w:szCs w:val="28"/>
        </w:rPr>
      </w:pPr>
    </w:p>
    <w:p w:rsidR="00C219B4" w:rsidRDefault="00C219B4" w:rsidP="001C27AE">
      <w:pPr>
        <w:pStyle w:val="ConsPlusNormal"/>
        <w:ind w:left="4536"/>
        <w:outlineLvl w:val="1"/>
        <w:rPr>
          <w:rFonts w:ascii="Times New Roman" w:hAnsi="Times New Roman" w:cs="Times New Roman"/>
          <w:sz w:val="28"/>
          <w:szCs w:val="28"/>
        </w:rPr>
      </w:pPr>
    </w:p>
    <w:p w:rsidR="00C219B4" w:rsidRPr="0055497A" w:rsidRDefault="00C219B4" w:rsidP="001C27AE">
      <w:pPr>
        <w:pStyle w:val="ConsPlusNormal"/>
        <w:ind w:left="4536"/>
        <w:outlineLvl w:val="1"/>
        <w:rPr>
          <w:rFonts w:ascii="Times New Roman" w:hAnsi="Times New Roman" w:cs="Times New Roman"/>
          <w:sz w:val="28"/>
          <w:szCs w:val="28"/>
        </w:rPr>
      </w:pPr>
    </w:p>
    <w:p w:rsidR="00C219B4" w:rsidRDefault="00C219B4" w:rsidP="001C27AE">
      <w:pPr>
        <w:pStyle w:val="ConsPlusNormal"/>
        <w:ind w:left="4536"/>
        <w:outlineLvl w:val="1"/>
        <w:rPr>
          <w:rFonts w:ascii="Times New Roman" w:hAnsi="Times New Roman" w:cs="Times New Roman"/>
          <w:sz w:val="28"/>
          <w:szCs w:val="28"/>
        </w:rPr>
      </w:pPr>
    </w:p>
    <w:p w:rsidR="00C219B4" w:rsidRPr="0055497A" w:rsidRDefault="00C219B4" w:rsidP="001C27AE">
      <w:pPr>
        <w:pStyle w:val="ConsPlusNormal"/>
        <w:ind w:left="4536"/>
        <w:outlineLvl w:val="1"/>
        <w:rPr>
          <w:rFonts w:ascii="Times New Roman" w:hAnsi="Times New Roman" w:cs="Times New Roman"/>
          <w:sz w:val="28"/>
          <w:szCs w:val="28"/>
        </w:rPr>
      </w:pPr>
      <w:r w:rsidRPr="0055497A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C219B4" w:rsidRPr="0055497A" w:rsidRDefault="00C219B4" w:rsidP="001C27AE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55497A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C219B4" w:rsidRPr="0055497A" w:rsidRDefault="00C219B4" w:rsidP="001C27AE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55497A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</w:p>
    <w:p w:rsidR="00C219B4" w:rsidRPr="0055497A" w:rsidRDefault="00C219B4" w:rsidP="001C27AE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55497A">
        <w:rPr>
          <w:rFonts w:ascii="Times New Roman" w:hAnsi="Times New Roman" w:cs="Times New Roman"/>
          <w:sz w:val="28"/>
          <w:szCs w:val="28"/>
        </w:rPr>
        <w:t>услуги "Предоставление информации</w:t>
      </w:r>
    </w:p>
    <w:p w:rsidR="00C219B4" w:rsidRPr="0055497A" w:rsidRDefault="00C219B4" w:rsidP="001C27AE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55497A">
        <w:rPr>
          <w:rFonts w:ascii="Times New Roman" w:hAnsi="Times New Roman" w:cs="Times New Roman"/>
          <w:sz w:val="28"/>
          <w:szCs w:val="28"/>
        </w:rPr>
        <w:t>о порядке предоставления</w:t>
      </w:r>
    </w:p>
    <w:p w:rsidR="00C219B4" w:rsidRPr="0055497A" w:rsidRDefault="00C219B4" w:rsidP="001C27AE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55497A">
        <w:rPr>
          <w:rFonts w:ascii="Times New Roman" w:hAnsi="Times New Roman" w:cs="Times New Roman"/>
          <w:sz w:val="28"/>
          <w:szCs w:val="28"/>
        </w:rPr>
        <w:t>жилищно-коммунальных услуг</w:t>
      </w:r>
    </w:p>
    <w:p w:rsidR="00C219B4" w:rsidRPr="0055497A" w:rsidRDefault="00C219B4" w:rsidP="001C27AE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55497A">
        <w:rPr>
          <w:rFonts w:ascii="Times New Roman" w:hAnsi="Times New Roman" w:cs="Times New Roman"/>
          <w:sz w:val="28"/>
          <w:szCs w:val="28"/>
        </w:rPr>
        <w:t xml:space="preserve">населению </w:t>
      </w:r>
      <w:r>
        <w:rPr>
          <w:rFonts w:ascii="Times New Roman" w:hAnsi="Times New Roman" w:cs="Times New Roman"/>
          <w:sz w:val="28"/>
          <w:szCs w:val="28"/>
        </w:rPr>
        <w:t>Красноярского</w:t>
      </w:r>
      <w:r w:rsidRPr="0055497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C219B4" w:rsidRPr="0055497A" w:rsidRDefault="00C219B4" w:rsidP="001C27AE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55497A">
        <w:rPr>
          <w:rFonts w:ascii="Times New Roman" w:hAnsi="Times New Roman" w:cs="Times New Roman"/>
          <w:sz w:val="28"/>
          <w:szCs w:val="28"/>
        </w:rPr>
        <w:t xml:space="preserve">Котельниковского муниципального района </w:t>
      </w:r>
    </w:p>
    <w:p w:rsidR="00C219B4" w:rsidRPr="0055497A" w:rsidRDefault="00C219B4" w:rsidP="001C27AE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55497A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C219B4" w:rsidRPr="0055497A" w:rsidRDefault="00C219B4" w:rsidP="001C27AE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</w:p>
    <w:p w:rsidR="00C219B4" w:rsidRPr="0055497A" w:rsidRDefault="00C219B4" w:rsidP="001C27AE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55497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Красноярского</w:t>
      </w:r>
      <w:r w:rsidRPr="0055497A">
        <w:rPr>
          <w:rFonts w:ascii="Times New Roman" w:hAnsi="Times New Roman" w:cs="Times New Roman"/>
          <w:sz w:val="28"/>
          <w:szCs w:val="28"/>
        </w:rPr>
        <w:t xml:space="preserve">  сельского поселения Котельниковского муниципального района Волгоградской области от ____________________________________________________________________________                         почтовый адрес:                             _____________________________________</w:t>
      </w:r>
    </w:p>
    <w:p w:rsidR="00C219B4" w:rsidRPr="0055497A" w:rsidRDefault="00C219B4" w:rsidP="001C27AE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55497A">
        <w:rPr>
          <w:rFonts w:ascii="Times New Roman" w:hAnsi="Times New Roman" w:cs="Times New Roman"/>
          <w:sz w:val="28"/>
          <w:szCs w:val="28"/>
        </w:rPr>
        <w:t>телефон:                                    ______________________________________</w:t>
      </w:r>
    </w:p>
    <w:p w:rsidR="00C219B4" w:rsidRPr="0055497A" w:rsidRDefault="00C219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19B4" w:rsidRPr="0055497A" w:rsidRDefault="00C219B4" w:rsidP="001C27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330"/>
      <w:bookmarkEnd w:id="5"/>
      <w:r w:rsidRPr="0055497A">
        <w:rPr>
          <w:rFonts w:ascii="Times New Roman" w:hAnsi="Times New Roman" w:cs="Times New Roman"/>
          <w:sz w:val="28"/>
          <w:szCs w:val="28"/>
        </w:rPr>
        <w:t>Заявление</w:t>
      </w:r>
    </w:p>
    <w:p w:rsidR="00C219B4" w:rsidRPr="0055497A" w:rsidRDefault="00C219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19B4" w:rsidRPr="0055497A" w:rsidRDefault="00C219B4" w:rsidP="001C27A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97A">
        <w:rPr>
          <w:rFonts w:ascii="Times New Roman" w:hAnsi="Times New Roman" w:cs="Times New Roman"/>
          <w:sz w:val="28"/>
          <w:szCs w:val="28"/>
        </w:rPr>
        <w:t>Прошу предоставить информацию о порядке предоставления жилищно-коммунальных услуг населению на</w:t>
      </w:r>
    </w:p>
    <w:p w:rsidR="00C219B4" w:rsidRPr="0055497A" w:rsidRDefault="00C219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497A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C219B4" w:rsidRPr="0055497A" w:rsidRDefault="00C219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497A">
        <w:rPr>
          <w:rFonts w:ascii="Times New Roman" w:hAnsi="Times New Roman" w:cs="Times New Roman"/>
          <w:sz w:val="28"/>
          <w:szCs w:val="28"/>
        </w:rPr>
        <w:t xml:space="preserve">      (квартира, комната, жилой дом, нежилое помещение, иной объект)</w:t>
      </w:r>
    </w:p>
    <w:p w:rsidR="00C219B4" w:rsidRPr="0055497A" w:rsidRDefault="00C219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497A">
        <w:rPr>
          <w:rFonts w:ascii="Times New Roman" w:hAnsi="Times New Roman" w:cs="Times New Roman"/>
          <w:sz w:val="28"/>
          <w:szCs w:val="28"/>
        </w:rPr>
        <w:t>______________________________________________________________________,</w:t>
      </w:r>
    </w:p>
    <w:p w:rsidR="00C219B4" w:rsidRPr="0055497A" w:rsidRDefault="00C219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497A">
        <w:rPr>
          <w:rFonts w:ascii="Times New Roman" w:hAnsi="Times New Roman" w:cs="Times New Roman"/>
          <w:sz w:val="28"/>
          <w:szCs w:val="28"/>
        </w:rPr>
        <w:t xml:space="preserve">расположенное по адресу: </w:t>
      </w:r>
    </w:p>
    <w:p w:rsidR="00C219B4" w:rsidRPr="0055497A" w:rsidRDefault="00C219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497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C219B4" w:rsidRPr="0055497A" w:rsidRDefault="00C219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497A">
        <w:rPr>
          <w:rFonts w:ascii="Times New Roman" w:hAnsi="Times New Roman" w:cs="Times New Roman"/>
          <w:sz w:val="28"/>
          <w:szCs w:val="28"/>
        </w:rPr>
        <w:t>Цель предоставления информации:</w:t>
      </w:r>
    </w:p>
    <w:p w:rsidR="00C219B4" w:rsidRPr="0055497A" w:rsidRDefault="00C219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497A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C219B4" w:rsidRPr="0055497A" w:rsidRDefault="00C219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497A">
        <w:rPr>
          <w:rFonts w:ascii="Times New Roman" w:hAnsi="Times New Roman" w:cs="Times New Roman"/>
          <w:sz w:val="28"/>
          <w:szCs w:val="28"/>
        </w:rPr>
        <w:t xml:space="preserve">  (заключение договора с обслуживающей организацией, заключение договора</w:t>
      </w:r>
    </w:p>
    <w:p w:rsidR="00C219B4" w:rsidRPr="0055497A" w:rsidRDefault="00C219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497A">
        <w:rPr>
          <w:rFonts w:ascii="Times New Roman" w:hAnsi="Times New Roman" w:cs="Times New Roman"/>
          <w:sz w:val="28"/>
          <w:szCs w:val="28"/>
        </w:rPr>
        <w:t>социального найма, выкуп объекта, либо иная цель предоставления информации)</w:t>
      </w:r>
    </w:p>
    <w:p w:rsidR="00C219B4" w:rsidRPr="0055497A" w:rsidRDefault="00C219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497A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C219B4" w:rsidRPr="0055497A" w:rsidRDefault="00C219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497A">
        <w:rPr>
          <w:rFonts w:ascii="Times New Roman" w:hAnsi="Times New Roman" w:cs="Times New Roman"/>
          <w:sz w:val="28"/>
          <w:szCs w:val="28"/>
        </w:rPr>
        <w:t>Информацию получил  __________________________________________________</w:t>
      </w:r>
    </w:p>
    <w:p w:rsidR="00C219B4" w:rsidRPr="0055497A" w:rsidRDefault="00C219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497A">
        <w:rPr>
          <w:rFonts w:ascii="Times New Roman" w:hAnsi="Times New Roman" w:cs="Times New Roman"/>
          <w:sz w:val="28"/>
          <w:szCs w:val="28"/>
        </w:rPr>
        <w:t xml:space="preserve">                                              (лично, по почте)    </w:t>
      </w:r>
    </w:p>
    <w:p w:rsidR="00C219B4" w:rsidRPr="0055497A" w:rsidRDefault="00C219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19B4" w:rsidRPr="0055497A" w:rsidRDefault="00C219B4" w:rsidP="00346C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497A">
        <w:rPr>
          <w:rFonts w:ascii="Times New Roman" w:hAnsi="Times New Roman" w:cs="Times New Roman"/>
          <w:sz w:val="28"/>
          <w:szCs w:val="28"/>
        </w:rPr>
        <w:t>_______________________</w:t>
      </w:r>
      <w:r w:rsidRPr="0055497A">
        <w:rPr>
          <w:rFonts w:ascii="Times New Roman" w:hAnsi="Times New Roman" w:cs="Times New Roman"/>
          <w:sz w:val="28"/>
          <w:szCs w:val="28"/>
        </w:rPr>
        <w:tab/>
      </w:r>
      <w:r w:rsidRPr="0055497A">
        <w:rPr>
          <w:rFonts w:ascii="Times New Roman" w:hAnsi="Times New Roman" w:cs="Times New Roman"/>
          <w:sz w:val="28"/>
          <w:szCs w:val="28"/>
        </w:rPr>
        <w:tab/>
        <w:t xml:space="preserve">                        _______________________</w:t>
      </w:r>
    </w:p>
    <w:p w:rsidR="00C219B4" w:rsidRPr="0055497A" w:rsidRDefault="00C219B4" w:rsidP="00346C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497A">
        <w:rPr>
          <w:rFonts w:ascii="Times New Roman" w:hAnsi="Times New Roman" w:cs="Times New Roman"/>
          <w:sz w:val="28"/>
          <w:szCs w:val="28"/>
        </w:rPr>
        <w:t xml:space="preserve">            дата                                                                           подпись</w:t>
      </w:r>
    </w:p>
    <w:p w:rsidR="00C219B4" w:rsidRPr="0055497A" w:rsidRDefault="00C219B4">
      <w:pPr>
        <w:rPr>
          <w:rFonts w:ascii="Times New Roman" w:hAnsi="Times New Roman" w:cs="Times New Roman"/>
          <w:sz w:val="28"/>
          <w:szCs w:val="28"/>
        </w:rPr>
      </w:pPr>
    </w:p>
    <w:sectPr w:rsidR="00C219B4" w:rsidRPr="0055497A" w:rsidSect="001C27A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44F0"/>
    <w:rsid w:val="00050E2F"/>
    <w:rsid w:val="00076FAE"/>
    <w:rsid w:val="001143EA"/>
    <w:rsid w:val="00172DF1"/>
    <w:rsid w:val="0019292F"/>
    <w:rsid w:val="001C27AE"/>
    <w:rsid w:val="00292173"/>
    <w:rsid w:val="002F3958"/>
    <w:rsid w:val="00346CB2"/>
    <w:rsid w:val="00347FF1"/>
    <w:rsid w:val="00385157"/>
    <w:rsid w:val="003C5890"/>
    <w:rsid w:val="004802AB"/>
    <w:rsid w:val="004C1222"/>
    <w:rsid w:val="004F2ADC"/>
    <w:rsid w:val="00516776"/>
    <w:rsid w:val="005355C7"/>
    <w:rsid w:val="0055497A"/>
    <w:rsid w:val="00590DAE"/>
    <w:rsid w:val="00590DCC"/>
    <w:rsid w:val="005A0274"/>
    <w:rsid w:val="005E7FC8"/>
    <w:rsid w:val="006032F8"/>
    <w:rsid w:val="00675EE8"/>
    <w:rsid w:val="006769AB"/>
    <w:rsid w:val="006C363D"/>
    <w:rsid w:val="00725E10"/>
    <w:rsid w:val="007F1F46"/>
    <w:rsid w:val="00810FED"/>
    <w:rsid w:val="00890762"/>
    <w:rsid w:val="008F49F9"/>
    <w:rsid w:val="00944C5A"/>
    <w:rsid w:val="009B1761"/>
    <w:rsid w:val="009C0AD4"/>
    <w:rsid w:val="009C64C6"/>
    <w:rsid w:val="009E2A53"/>
    <w:rsid w:val="009F3B1A"/>
    <w:rsid w:val="00A071D0"/>
    <w:rsid w:val="00A31516"/>
    <w:rsid w:val="00A328A1"/>
    <w:rsid w:val="00A408E0"/>
    <w:rsid w:val="00A72882"/>
    <w:rsid w:val="00A90B62"/>
    <w:rsid w:val="00A93289"/>
    <w:rsid w:val="00AC7BF8"/>
    <w:rsid w:val="00AF2F67"/>
    <w:rsid w:val="00AF44F0"/>
    <w:rsid w:val="00BC31E9"/>
    <w:rsid w:val="00BD0531"/>
    <w:rsid w:val="00BF3DDA"/>
    <w:rsid w:val="00C219B4"/>
    <w:rsid w:val="00C70256"/>
    <w:rsid w:val="00CB4FCF"/>
    <w:rsid w:val="00CC3C1D"/>
    <w:rsid w:val="00D02089"/>
    <w:rsid w:val="00D17E3B"/>
    <w:rsid w:val="00DB3C19"/>
    <w:rsid w:val="00DD0970"/>
    <w:rsid w:val="00E41840"/>
    <w:rsid w:val="00E9061B"/>
    <w:rsid w:val="00ED6FD8"/>
    <w:rsid w:val="00F73A5D"/>
    <w:rsid w:val="00F77075"/>
    <w:rsid w:val="00FB4D46"/>
    <w:rsid w:val="00FC6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97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F44F0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AF44F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F44F0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AF44F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styleId="Hyperlink">
    <w:name w:val="Hyperlink"/>
    <w:basedOn w:val="DefaultParagraphFont"/>
    <w:uiPriority w:val="99"/>
    <w:rsid w:val="00D02089"/>
    <w:rPr>
      <w:rFonts w:cs="Times New Roman"/>
      <w:color w:val="0000FF"/>
      <w:u w:val="single"/>
    </w:rPr>
  </w:style>
  <w:style w:type="paragraph" w:customStyle="1" w:styleId="2">
    <w:name w:val="Абзац Уровень 2"/>
    <w:basedOn w:val="Normal"/>
    <w:uiPriority w:val="99"/>
    <w:rsid w:val="0055497A"/>
    <w:pPr>
      <w:tabs>
        <w:tab w:val="num" w:pos="720"/>
      </w:tabs>
      <w:suppressAutoHyphens/>
      <w:spacing w:before="120" w:after="0" w:line="360" w:lineRule="auto"/>
      <w:ind w:left="360" w:hanging="36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">
    <w:name w:val="МУ Обычный стиль"/>
    <w:basedOn w:val="Normal"/>
    <w:autoRedefine/>
    <w:uiPriority w:val="99"/>
    <w:rsid w:val="0055497A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BodyText">
    <w:name w:val="Body Text"/>
    <w:basedOn w:val="Normal"/>
    <w:link w:val="BodyTextChar"/>
    <w:uiPriority w:val="99"/>
    <w:rsid w:val="0055497A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5497A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5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54324B91CB99053CCAA7AB73A8FC40A44A401CB4B0A1D1068F3CD19FyEy8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154324B91CB99053CCAA7AB73A8FC40A44B4218BEB8A1D1068F3CD19FE8C540F97C44A1F52FC13Dy9y7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154324B91CB99053CCAA7AB73A8FC40A44A431DB8B9A1D1068F3CD19FyEy8F" TargetMode="External"/><Relationship Id="rId11" Type="http://schemas.openxmlformats.org/officeDocument/2006/relationships/hyperlink" Target="consultantplus://offline/ref=6154324B91CB99053CCAA7AB73A8FC40A7424219B8B1A1D1068F3CD19FyEy8F" TargetMode="External"/><Relationship Id="rId5" Type="http://schemas.openxmlformats.org/officeDocument/2006/relationships/hyperlink" Target="consultantplus://offline/ref=6154324B91CB99053CCAA7AB73A8FC40A4434418B6E6F6D357DA32yDy4F" TargetMode="External"/><Relationship Id="rId10" Type="http://schemas.openxmlformats.org/officeDocument/2006/relationships/hyperlink" Target="consultantplus://offline/ref=6154324B91CB99053CCAA7AB73A8FC40A7434B1EB8B8A1D1068F3CD19FyEy8F" TargetMode="External"/><Relationship Id="rId4" Type="http://schemas.openxmlformats.org/officeDocument/2006/relationships/hyperlink" Target="consultantplus://offline/ref=FE9CF5CB78EBC3EA3138E90EF534E18A445832ABB27D6C91354D7009B21AA5A91CC81AE80C8E8F16R1bAK" TargetMode="External"/><Relationship Id="rId9" Type="http://schemas.openxmlformats.org/officeDocument/2006/relationships/hyperlink" Target="consultantplus://offline/ref=6154324B91CB99053CCAA7AB73A8FC40A44A4119BCB6A1D1068F3CD19FyEy8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4294934530</TotalTime>
  <Pages>13</Pages>
  <Words>4538</Words>
  <Characters>25868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Орхидея</dc:creator>
  <cp:keywords/>
  <dc:description/>
  <cp:lastModifiedBy>Специалист</cp:lastModifiedBy>
  <cp:revision>17</cp:revision>
  <cp:lastPrinted>2017-07-17T12:48:00Z</cp:lastPrinted>
  <dcterms:created xsi:type="dcterms:W3CDTF">2017-03-23T05:50:00Z</dcterms:created>
  <dcterms:modified xsi:type="dcterms:W3CDTF">2017-07-17T12:57:00Z</dcterms:modified>
</cp:coreProperties>
</file>